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3E" w:rsidRPr="00097479" w:rsidRDefault="00F5703E" w:rsidP="00F57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09747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F5703E" w:rsidRPr="00097479" w:rsidRDefault="00F5703E" w:rsidP="00F5703E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09747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 созыв</w:t>
      </w:r>
    </w:p>
    <w:p w:rsidR="00F5703E" w:rsidRPr="00097479" w:rsidRDefault="00F5703E" w:rsidP="00F57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5703E" w:rsidRPr="00097479" w:rsidRDefault="00F5703E" w:rsidP="00F57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09747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</w:t>
      </w:r>
    </w:p>
    <w:p w:rsidR="00F5703E" w:rsidRPr="00097479" w:rsidRDefault="00F5703E" w:rsidP="00F57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9747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</w:t>
      </w:r>
    </w:p>
    <w:p w:rsidR="00F5703E" w:rsidRPr="00097479" w:rsidRDefault="00F5703E" w:rsidP="00F57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9747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F5703E" w:rsidRPr="00097479" w:rsidRDefault="00F5703E" w:rsidP="00F5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</w:t>
      </w:r>
      <w:r w:rsidRPr="00097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25.12.2017</w:t>
      </w:r>
    </w:p>
    <w:p w:rsidR="00F5703E" w:rsidRDefault="00F5703E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3D" w:rsidRPr="00F5703E" w:rsidRDefault="00603F3D" w:rsidP="00F57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3E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F5703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F5703E">
        <w:rPr>
          <w:rFonts w:ascii="Times New Roman" w:hAnsi="Times New Roman" w:cs="Times New Roman"/>
          <w:sz w:val="28"/>
          <w:szCs w:val="28"/>
        </w:rPr>
        <w:t>Ключевский</w:t>
      </w:r>
    </w:p>
    <w:p w:rsidR="00603F3D" w:rsidRPr="00F5703E" w:rsidRDefault="009B394F" w:rsidP="00F57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3E">
        <w:rPr>
          <w:rFonts w:ascii="Times New Roman" w:hAnsi="Times New Roman" w:cs="Times New Roman"/>
          <w:sz w:val="28"/>
          <w:szCs w:val="28"/>
        </w:rPr>
        <w:t>сельсовет на 201</w:t>
      </w:r>
      <w:r w:rsidR="00DA17CC" w:rsidRPr="00F5703E">
        <w:rPr>
          <w:rFonts w:ascii="Times New Roman" w:hAnsi="Times New Roman" w:cs="Times New Roman"/>
          <w:sz w:val="28"/>
          <w:szCs w:val="28"/>
        </w:rPr>
        <w:t>8 и плановый период 2019-2020</w:t>
      </w:r>
      <w:r w:rsidR="00D54CA8" w:rsidRPr="00F5703E">
        <w:rPr>
          <w:rFonts w:ascii="Times New Roman" w:hAnsi="Times New Roman" w:cs="Times New Roman"/>
          <w:sz w:val="28"/>
          <w:szCs w:val="28"/>
        </w:rPr>
        <w:t xml:space="preserve"> гг</w:t>
      </w:r>
    </w:p>
    <w:p w:rsidR="003E1165" w:rsidRPr="00104B87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104B87">
        <w:rPr>
          <w:lang w:bidi="en-US"/>
        </w:rPr>
        <w:t xml:space="preserve">     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В соответствии с п.1 статьи 5 Устава муниципального образования Ключевский сельсовет Совет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депутатов решил:</w:t>
      </w: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Утвердить основные характеристики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бюджета МО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 xml:space="preserve"> Ключевский сельсовет на 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год:</w:t>
      </w:r>
    </w:p>
    <w:p w:rsidR="003E1165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         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1.1. прогнозируемый 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 xml:space="preserve">общий объем доходов в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сумме 7015</w:t>
      </w:r>
      <w:r w:rsidR="00334DA3" w:rsidRPr="00F5703E">
        <w:rPr>
          <w:rFonts w:ascii="Times New Roman" w:hAnsi="Times New Roman"/>
          <w:sz w:val="28"/>
          <w:szCs w:val="28"/>
          <w:lang w:bidi="en-US"/>
        </w:rPr>
        <w:t>,8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тыс.  рублей;</w:t>
      </w:r>
    </w:p>
    <w:p w:rsidR="003E1165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         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1.2.прогнозируемый общий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объем расходов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 xml:space="preserve"> в сумме </w:t>
      </w:r>
      <w:r w:rsidR="00334DA3" w:rsidRPr="00F5703E">
        <w:rPr>
          <w:rFonts w:ascii="Times New Roman" w:hAnsi="Times New Roman"/>
          <w:sz w:val="28"/>
          <w:szCs w:val="28"/>
          <w:lang w:bidi="en-US"/>
        </w:rPr>
        <w:t>7015,8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тыс.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рублей;</w:t>
      </w:r>
    </w:p>
    <w:p w:rsidR="003E1165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         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1.3.прогнозируемый дефицит бюджета МО Ключевский сельсовет- 0,0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тыс. рублей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;</w:t>
      </w:r>
    </w:p>
    <w:p w:rsidR="003E1165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         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1.4. верхний предел муниципального внутреннего долга муниципального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образования Ключевский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>сельсовет на 1.01.201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9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года в сумме ноль   руб</w:t>
      </w:r>
      <w:r w:rsidR="00F5703E">
        <w:rPr>
          <w:rFonts w:ascii="Times New Roman" w:hAnsi="Times New Roman"/>
          <w:sz w:val="28"/>
          <w:szCs w:val="28"/>
          <w:lang w:bidi="en-US"/>
        </w:rPr>
        <w:t>.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, в том числе верхний предел долга по муниципальным гарантиям в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сумме ноль руб.</w:t>
      </w:r>
    </w:p>
    <w:p w:rsidR="004F6ABD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5703E">
        <w:rPr>
          <w:rFonts w:ascii="Times New Roman" w:hAnsi="Times New Roman"/>
          <w:sz w:val="28"/>
          <w:szCs w:val="28"/>
        </w:rPr>
        <w:t xml:space="preserve">     2. </w:t>
      </w:r>
      <w:r w:rsidR="004F6ABD" w:rsidRPr="00F5703E">
        <w:rPr>
          <w:rFonts w:ascii="Times New Roman" w:hAnsi="Times New Roman"/>
          <w:sz w:val="28"/>
          <w:szCs w:val="28"/>
        </w:rPr>
        <w:t>Утвердить основные характеристики бюджета МО Ключевский сельсовет на 201</w:t>
      </w:r>
      <w:r w:rsidR="00DA17CC" w:rsidRPr="00F5703E">
        <w:rPr>
          <w:rFonts w:ascii="Times New Roman" w:hAnsi="Times New Roman"/>
          <w:sz w:val="28"/>
          <w:szCs w:val="28"/>
        </w:rPr>
        <w:t>9 и на 2020</w:t>
      </w:r>
      <w:r w:rsidR="004F6ABD" w:rsidRPr="00F5703E">
        <w:rPr>
          <w:rFonts w:ascii="Times New Roman" w:hAnsi="Times New Roman"/>
          <w:sz w:val="28"/>
          <w:szCs w:val="28"/>
        </w:rPr>
        <w:t xml:space="preserve"> годы:</w:t>
      </w:r>
    </w:p>
    <w:p w:rsidR="004F6ABD" w:rsidRPr="00F5703E" w:rsidRDefault="004F6ABD" w:rsidP="00F5703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5703E">
        <w:rPr>
          <w:rFonts w:ascii="Times New Roman" w:hAnsi="Times New Roman"/>
          <w:sz w:val="28"/>
          <w:szCs w:val="28"/>
        </w:rPr>
        <w:t>2.1.прогнозируемый общий объем доходов бюджета на 201</w:t>
      </w:r>
      <w:r w:rsidR="00DA17CC" w:rsidRPr="00F5703E">
        <w:rPr>
          <w:rFonts w:ascii="Times New Roman" w:hAnsi="Times New Roman"/>
          <w:sz w:val="28"/>
          <w:szCs w:val="28"/>
        </w:rPr>
        <w:t xml:space="preserve">9 год в сумме   </w:t>
      </w:r>
      <w:r w:rsidR="00F5703E" w:rsidRPr="00F5703E">
        <w:rPr>
          <w:rFonts w:ascii="Times New Roman" w:hAnsi="Times New Roman"/>
          <w:sz w:val="28"/>
          <w:szCs w:val="28"/>
        </w:rPr>
        <w:t>7541, 7тыс.рублей</w:t>
      </w:r>
      <w:r w:rsidR="00DA17CC" w:rsidRPr="00F5703E">
        <w:rPr>
          <w:rFonts w:ascii="Times New Roman" w:hAnsi="Times New Roman"/>
          <w:sz w:val="28"/>
          <w:szCs w:val="28"/>
        </w:rPr>
        <w:t xml:space="preserve"> и на 2020</w:t>
      </w:r>
      <w:r w:rsidRPr="00F5703E">
        <w:rPr>
          <w:rFonts w:ascii="Times New Roman" w:hAnsi="Times New Roman"/>
          <w:sz w:val="28"/>
          <w:szCs w:val="28"/>
        </w:rPr>
        <w:t xml:space="preserve"> год</w:t>
      </w:r>
      <w:r w:rsidR="00DA17CC" w:rsidRPr="00F5703E">
        <w:rPr>
          <w:rFonts w:ascii="Times New Roman" w:hAnsi="Times New Roman"/>
          <w:sz w:val="28"/>
          <w:szCs w:val="28"/>
        </w:rPr>
        <w:t xml:space="preserve"> – в сумме </w:t>
      </w:r>
      <w:r w:rsidR="00334DA3" w:rsidRPr="00F5703E">
        <w:rPr>
          <w:rFonts w:ascii="Times New Roman" w:hAnsi="Times New Roman"/>
          <w:sz w:val="28"/>
          <w:szCs w:val="28"/>
        </w:rPr>
        <w:t>7109,2</w:t>
      </w:r>
      <w:r w:rsidR="00DA17CC" w:rsidRPr="00F5703E">
        <w:rPr>
          <w:rFonts w:ascii="Times New Roman" w:hAnsi="Times New Roman"/>
          <w:sz w:val="28"/>
          <w:szCs w:val="28"/>
        </w:rPr>
        <w:t xml:space="preserve"> </w:t>
      </w:r>
      <w:r w:rsidRPr="00F5703E">
        <w:rPr>
          <w:rFonts w:ascii="Times New Roman" w:hAnsi="Times New Roman"/>
          <w:sz w:val="28"/>
          <w:szCs w:val="28"/>
        </w:rPr>
        <w:t>тыс.руб;</w:t>
      </w:r>
    </w:p>
    <w:p w:rsidR="004F6ABD" w:rsidRPr="00F5703E" w:rsidRDefault="004F6ABD" w:rsidP="00F5703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5703E">
        <w:rPr>
          <w:rFonts w:ascii="Times New Roman" w:hAnsi="Times New Roman"/>
          <w:sz w:val="28"/>
          <w:szCs w:val="28"/>
        </w:rPr>
        <w:t>2.2.общий объем расходов бюджета на 201</w:t>
      </w:r>
      <w:r w:rsidR="00DA17CC" w:rsidRPr="00F5703E">
        <w:rPr>
          <w:rFonts w:ascii="Times New Roman" w:hAnsi="Times New Roman"/>
          <w:sz w:val="28"/>
          <w:szCs w:val="28"/>
        </w:rPr>
        <w:t xml:space="preserve">9 год в сумме </w:t>
      </w:r>
      <w:r w:rsidR="00334DA3" w:rsidRPr="00F5703E">
        <w:rPr>
          <w:rFonts w:ascii="Times New Roman" w:hAnsi="Times New Roman"/>
          <w:sz w:val="28"/>
          <w:szCs w:val="28"/>
        </w:rPr>
        <w:t>7541,7</w:t>
      </w:r>
      <w:r w:rsidR="003924D2" w:rsidRPr="00F5703E">
        <w:rPr>
          <w:rFonts w:ascii="Times New Roman" w:hAnsi="Times New Roman"/>
          <w:sz w:val="28"/>
          <w:szCs w:val="28"/>
        </w:rPr>
        <w:t xml:space="preserve"> </w:t>
      </w:r>
      <w:r w:rsidRPr="00F5703E">
        <w:rPr>
          <w:rFonts w:ascii="Times New Roman" w:hAnsi="Times New Roman"/>
          <w:sz w:val="28"/>
          <w:szCs w:val="28"/>
        </w:rPr>
        <w:t>тыс.руб, в том числе условно ут</w:t>
      </w:r>
      <w:r w:rsidR="00724905" w:rsidRPr="00F5703E">
        <w:rPr>
          <w:rFonts w:ascii="Times New Roman" w:hAnsi="Times New Roman"/>
          <w:sz w:val="28"/>
          <w:szCs w:val="28"/>
        </w:rPr>
        <w:t>вержденные расходы в су</w:t>
      </w:r>
      <w:r w:rsidR="00DA17CC" w:rsidRPr="00F5703E">
        <w:rPr>
          <w:rFonts w:ascii="Times New Roman" w:hAnsi="Times New Roman"/>
          <w:sz w:val="28"/>
          <w:szCs w:val="28"/>
        </w:rPr>
        <w:t xml:space="preserve">мме </w:t>
      </w:r>
      <w:r w:rsidR="00F5703E" w:rsidRPr="00F5703E">
        <w:rPr>
          <w:rFonts w:ascii="Times New Roman" w:hAnsi="Times New Roman"/>
          <w:sz w:val="28"/>
          <w:szCs w:val="28"/>
        </w:rPr>
        <w:t>188, 5тыс.руб</w:t>
      </w:r>
      <w:r w:rsidR="00DA17CC" w:rsidRPr="00F5703E">
        <w:rPr>
          <w:rFonts w:ascii="Times New Roman" w:hAnsi="Times New Roman"/>
          <w:sz w:val="28"/>
          <w:szCs w:val="28"/>
        </w:rPr>
        <w:t xml:space="preserve">, и на </w:t>
      </w:r>
      <w:r w:rsidR="00F5703E" w:rsidRPr="00F5703E">
        <w:rPr>
          <w:rFonts w:ascii="Times New Roman" w:hAnsi="Times New Roman"/>
          <w:sz w:val="28"/>
          <w:szCs w:val="28"/>
        </w:rPr>
        <w:t>2020 год</w:t>
      </w:r>
      <w:r w:rsidR="00DA17CC" w:rsidRPr="00F5703E">
        <w:rPr>
          <w:rFonts w:ascii="Times New Roman" w:hAnsi="Times New Roman"/>
          <w:sz w:val="28"/>
          <w:szCs w:val="28"/>
        </w:rPr>
        <w:t xml:space="preserve">- в сумме </w:t>
      </w:r>
      <w:r w:rsidR="00334DA3" w:rsidRPr="00F5703E">
        <w:rPr>
          <w:rFonts w:ascii="Times New Roman" w:hAnsi="Times New Roman"/>
          <w:sz w:val="28"/>
          <w:szCs w:val="28"/>
        </w:rPr>
        <w:t>7109,</w:t>
      </w:r>
      <w:r w:rsidR="00F5703E" w:rsidRPr="00F5703E">
        <w:rPr>
          <w:rFonts w:ascii="Times New Roman" w:hAnsi="Times New Roman"/>
          <w:sz w:val="28"/>
          <w:szCs w:val="28"/>
        </w:rPr>
        <w:t>2 тыс.руб</w:t>
      </w:r>
      <w:r w:rsidRPr="00F5703E">
        <w:rPr>
          <w:rFonts w:ascii="Times New Roman" w:hAnsi="Times New Roman"/>
          <w:sz w:val="28"/>
          <w:szCs w:val="28"/>
        </w:rPr>
        <w:t>, в том числе условно утве</w:t>
      </w:r>
      <w:r w:rsidR="000E50CA" w:rsidRPr="00F5703E">
        <w:rPr>
          <w:rFonts w:ascii="Times New Roman" w:hAnsi="Times New Roman"/>
          <w:sz w:val="28"/>
          <w:szCs w:val="28"/>
        </w:rPr>
        <w:t>ржденные расходы в   сумме 355,5</w:t>
      </w:r>
      <w:r w:rsidRPr="00F5703E">
        <w:rPr>
          <w:rFonts w:ascii="Times New Roman" w:hAnsi="Times New Roman"/>
          <w:sz w:val="28"/>
          <w:szCs w:val="28"/>
        </w:rPr>
        <w:t xml:space="preserve"> тыс.руб;</w:t>
      </w:r>
    </w:p>
    <w:p w:rsidR="001B1118" w:rsidRPr="00F5703E" w:rsidRDefault="001B1118" w:rsidP="00F5703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5703E">
        <w:rPr>
          <w:rFonts w:ascii="Times New Roman" w:hAnsi="Times New Roman"/>
          <w:sz w:val="28"/>
          <w:szCs w:val="28"/>
        </w:rPr>
        <w:t xml:space="preserve">2.3.верхний </w:t>
      </w:r>
      <w:r w:rsidR="00F5703E" w:rsidRPr="00F5703E">
        <w:rPr>
          <w:rFonts w:ascii="Times New Roman" w:hAnsi="Times New Roman"/>
          <w:sz w:val="28"/>
          <w:szCs w:val="28"/>
        </w:rPr>
        <w:t>предел муниципального</w:t>
      </w:r>
      <w:r w:rsidR="004F6ABD" w:rsidRPr="00F5703E">
        <w:rPr>
          <w:rFonts w:ascii="Times New Roman" w:hAnsi="Times New Roman"/>
          <w:sz w:val="28"/>
          <w:szCs w:val="28"/>
        </w:rPr>
        <w:t xml:space="preserve"> долга муниципального </w:t>
      </w:r>
      <w:r w:rsidR="00F5703E" w:rsidRPr="00F5703E">
        <w:rPr>
          <w:rFonts w:ascii="Times New Roman" w:hAnsi="Times New Roman"/>
          <w:sz w:val="28"/>
          <w:szCs w:val="28"/>
        </w:rPr>
        <w:t>образования Ключевский</w:t>
      </w:r>
      <w:r w:rsidR="00DA17CC"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сельсовет на</w:t>
      </w:r>
      <w:r w:rsidR="00DA17CC" w:rsidRPr="00F5703E">
        <w:rPr>
          <w:rFonts w:ascii="Times New Roman" w:hAnsi="Times New Roman"/>
          <w:sz w:val="28"/>
          <w:szCs w:val="28"/>
        </w:rPr>
        <w:t xml:space="preserve"> 1.01.2020</w:t>
      </w:r>
      <w:r w:rsidR="004F6ABD" w:rsidRPr="00F5703E">
        <w:rPr>
          <w:rFonts w:ascii="Times New Roman" w:hAnsi="Times New Roman"/>
          <w:sz w:val="28"/>
          <w:szCs w:val="28"/>
        </w:rPr>
        <w:t xml:space="preserve"> </w:t>
      </w:r>
      <w:r w:rsidRPr="00F5703E">
        <w:rPr>
          <w:rFonts w:ascii="Times New Roman" w:hAnsi="Times New Roman"/>
          <w:sz w:val="28"/>
          <w:szCs w:val="28"/>
        </w:rPr>
        <w:t>года в сумме ноль руб</w:t>
      </w:r>
      <w:r w:rsidR="00F5703E">
        <w:rPr>
          <w:rFonts w:ascii="Times New Roman" w:hAnsi="Times New Roman"/>
          <w:sz w:val="28"/>
          <w:szCs w:val="28"/>
        </w:rPr>
        <w:t>.</w:t>
      </w:r>
      <w:r w:rsidRPr="00F5703E">
        <w:rPr>
          <w:rFonts w:ascii="Times New Roman" w:hAnsi="Times New Roman"/>
          <w:sz w:val="28"/>
          <w:szCs w:val="28"/>
        </w:rPr>
        <w:t xml:space="preserve">, в </w:t>
      </w:r>
      <w:r w:rsidR="00F5703E" w:rsidRPr="00F5703E">
        <w:rPr>
          <w:rFonts w:ascii="Times New Roman" w:hAnsi="Times New Roman"/>
          <w:sz w:val="28"/>
          <w:szCs w:val="28"/>
        </w:rPr>
        <w:t>том числе</w:t>
      </w:r>
      <w:r w:rsidR="004F6ABD" w:rsidRPr="00F5703E">
        <w:rPr>
          <w:rFonts w:ascii="Times New Roman" w:hAnsi="Times New Roman"/>
          <w:sz w:val="28"/>
          <w:szCs w:val="28"/>
        </w:rPr>
        <w:t xml:space="preserve"> верхний предел обязательств по муниципальным гарантиям в сумме ноль руб</w:t>
      </w:r>
      <w:r w:rsidR="00F5703E">
        <w:rPr>
          <w:rFonts w:ascii="Times New Roman" w:hAnsi="Times New Roman"/>
          <w:sz w:val="28"/>
          <w:szCs w:val="28"/>
        </w:rPr>
        <w:t>.</w:t>
      </w:r>
      <w:r w:rsidR="004F6ABD" w:rsidRPr="00F5703E">
        <w:rPr>
          <w:rFonts w:ascii="Times New Roman" w:hAnsi="Times New Roman"/>
          <w:sz w:val="28"/>
          <w:szCs w:val="28"/>
        </w:rPr>
        <w:t>, предельный объем расходов на</w:t>
      </w:r>
      <w:r w:rsidRPr="00F5703E">
        <w:rPr>
          <w:rFonts w:ascii="Times New Roman" w:hAnsi="Times New Roman"/>
          <w:sz w:val="28"/>
          <w:szCs w:val="28"/>
        </w:rPr>
        <w:t xml:space="preserve"> обслуживание долга – ноль руб</w:t>
      </w:r>
      <w:r w:rsidR="00F5703E">
        <w:rPr>
          <w:rFonts w:ascii="Times New Roman" w:hAnsi="Times New Roman"/>
          <w:sz w:val="28"/>
          <w:szCs w:val="28"/>
        </w:rPr>
        <w:t>.</w:t>
      </w:r>
      <w:r w:rsidRPr="00F5703E">
        <w:rPr>
          <w:rFonts w:ascii="Times New Roman" w:hAnsi="Times New Roman"/>
          <w:sz w:val="28"/>
          <w:szCs w:val="28"/>
        </w:rPr>
        <w:t xml:space="preserve"> </w:t>
      </w:r>
    </w:p>
    <w:p w:rsidR="004F6ABD" w:rsidRPr="00F5703E" w:rsidRDefault="001B1118" w:rsidP="00F5703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5703E">
        <w:rPr>
          <w:rFonts w:ascii="Times New Roman" w:hAnsi="Times New Roman"/>
          <w:sz w:val="28"/>
          <w:szCs w:val="28"/>
        </w:rPr>
        <w:t xml:space="preserve">2.4. верхний предел муниципального долга муниципального образования Ключевский сельсовет </w:t>
      </w:r>
      <w:r w:rsidR="00F5703E" w:rsidRPr="00F5703E">
        <w:rPr>
          <w:rFonts w:ascii="Times New Roman" w:hAnsi="Times New Roman"/>
          <w:sz w:val="28"/>
          <w:szCs w:val="28"/>
        </w:rPr>
        <w:t>на 1.01.2021</w:t>
      </w:r>
      <w:r w:rsidR="004F6ABD" w:rsidRPr="00F5703E">
        <w:rPr>
          <w:rFonts w:ascii="Times New Roman" w:hAnsi="Times New Roman"/>
          <w:sz w:val="28"/>
          <w:szCs w:val="28"/>
        </w:rPr>
        <w:t xml:space="preserve"> года- в сумме ноль руб</w:t>
      </w:r>
      <w:r w:rsidR="00F5703E">
        <w:rPr>
          <w:rFonts w:ascii="Times New Roman" w:hAnsi="Times New Roman"/>
          <w:sz w:val="28"/>
          <w:szCs w:val="28"/>
        </w:rPr>
        <w:t>.</w:t>
      </w:r>
      <w:r w:rsidR="004F6ABD" w:rsidRPr="00F5703E">
        <w:rPr>
          <w:rFonts w:ascii="Times New Roman" w:hAnsi="Times New Roman"/>
          <w:sz w:val="28"/>
          <w:szCs w:val="28"/>
        </w:rPr>
        <w:t xml:space="preserve">, в том </w:t>
      </w:r>
      <w:r w:rsidR="00F5703E" w:rsidRPr="00F5703E">
        <w:rPr>
          <w:rFonts w:ascii="Times New Roman" w:hAnsi="Times New Roman"/>
          <w:sz w:val="28"/>
          <w:szCs w:val="28"/>
        </w:rPr>
        <w:t>числе верхний</w:t>
      </w:r>
      <w:r w:rsidR="004F6ABD" w:rsidRPr="00F5703E">
        <w:rPr>
          <w:rFonts w:ascii="Times New Roman" w:hAnsi="Times New Roman"/>
          <w:sz w:val="28"/>
          <w:szCs w:val="28"/>
        </w:rPr>
        <w:t xml:space="preserve"> предел обязательств по муниципальным гарантиям в </w:t>
      </w:r>
      <w:r w:rsidR="00F5703E" w:rsidRPr="00F5703E">
        <w:rPr>
          <w:rFonts w:ascii="Times New Roman" w:hAnsi="Times New Roman"/>
          <w:sz w:val="28"/>
          <w:szCs w:val="28"/>
        </w:rPr>
        <w:t>сумме ноль</w:t>
      </w:r>
      <w:r w:rsidR="004F6ABD" w:rsidRPr="00F5703E">
        <w:rPr>
          <w:rFonts w:ascii="Times New Roman" w:hAnsi="Times New Roman"/>
          <w:sz w:val="28"/>
          <w:szCs w:val="28"/>
        </w:rPr>
        <w:t xml:space="preserve"> руб., предельный объем расходов на обслуживание долга -ноль руб.</w:t>
      </w:r>
    </w:p>
    <w:p w:rsidR="003E1165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   3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Утвердить источники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внутреннего финансирования дефицита бюджета    сельского поселения    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согласно приложению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№1 к настоящему Решению.</w:t>
      </w:r>
    </w:p>
    <w:p w:rsidR="003E1165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4</w:t>
      </w:r>
      <w:r w:rsidR="00603F3D" w:rsidRPr="00F5703E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Установить, что доходы мест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>ного бюджета, поступающие в 201</w:t>
      </w:r>
      <w:r w:rsidR="003924D2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603F3D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4F6ABD" w:rsidRPr="00F5703E">
        <w:rPr>
          <w:rFonts w:ascii="Times New Roman" w:hAnsi="Times New Roman"/>
          <w:sz w:val="28"/>
          <w:szCs w:val="28"/>
        </w:rPr>
        <w:t xml:space="preserve"> </w:t>
      </w:r>
      <w:r w:rsidRPr="00F5703E">
        <w:rPr>
          <w:rFonts w:ascii="Times New Roman" w:hAnsi="Times New Roman"/>
          <w:sz w:val="28"/>
          <w:szCs w:val="28"/>
        </w:rPr>
        <w:t xml:space="preserve">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="004F6ABD" w:rsidRPr="00F5703E">
        <w:rPr>
          <w:rFonts w:ascii="Times New Roman" w:hAnsi="Times New Roman"/>
          <w:sz w:val="28"/>
          <w:szCs w:val="28"/>
        </w:rPr>
        <w:t xml:space="preserve"> период 201</w:t>
      </w:r>
      <w:r w:rsidR="00DA17CC" w:rsidRPr="00F5703E">
        <w:rPr>
          <w:rFonts w:ascii="Times New Roman" w:hAnsi="Times New Roman"/>
          <w:sz w:val="28"/>
          <w:szCs w:val="28"/>
        </w:rPr>
        <w:t>9-2020</w:t>
      </w:r>
      <w:r w:rsidR="004F6ABD" w:rsidRPr="00F5703E">
        <w:rPr>
          <w:rFonts w:ascii="Times New Roman" w:hAnsi="Times New Roman"/>
          <w:sz w:val="28"/>
          <w:szCs w:val="28"/>
        </w:rPr>
        <w:t xml:space="preserve"> гг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формируются за счет доходов от уплаты федеральных, региональных и местных налогов и сборов по нормативам,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lastRenderedPageBreak/>
        <w:t xml:space="preserve">установленным законодательными актами Российской Федерации, субъекта Российской Федерации и настоящим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Решением (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приложение № 2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).</w:t>
      </w:r>
    </w:p>
    <w:p w:rsidR="003E1165" w:rsidRPr="00F5703E" w:rsidRDefault="00724905" w:rsidP="00F5703E">
      <w:pPr>
        <w:pStyle w:val="af1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5.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Закрепить администраторов налоговых и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неналоговых доходов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бюджета МО Ключевский сельсовет согласно приложению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№ 3 к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настоящему Решению за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местными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органами</w:t>
      </w:r>
      <w:r w:rsidR="004F6ABD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государственной власти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.</w:t>
      </w:r>
    </w:p>
    <w:p w:rsidR="003E1165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6. 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Утвердить перечень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главных администраторов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источников финансирования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дефицита бюджета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сельского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поселения. (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приложение № 4).</w:t>
      </w:r>
    </w:p>
    <w:p w:rsidR="003E1165" w:rsidRPr="00F5703E" w:rsidRDefault="00724905" w:rsidP="00F5703E">
      <w:pPr>
        <w:pStyle w:val="af1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7. </w:t>
      </w:r>
      <w:r w:rsidR="0082098B" w:rsidRPr="00F5703E">
        <w:rPr>
          <w:rFonts w:ascii="Times New Roman" w:hAnsi="Times New Roman"/>
          <w:sz w:val="28"/>
          <w:szCs w:val="28"/>
          <w:lang w:bidi="en-US"/>
        </w:rPr>
        <w:t xml:space="preserve">Учесть поступление доходов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в бюджет</w:t>
      </w:r>
      <w:r w:rsidR="0082098B" w:rsidRPr="00F5703E">
        <w:rPr>
          <w:rFonts w:ascii="Times New Roman" w:hAnsi="Times New Roman"/>
          <w:sz w:val="28"/>
          <w:szCs w:val="28"/>
          <w:lang w:bidi="en-US"/>
        </w:rPr>
        <w:t xml:space="preserve"> сельского поселения по кодам видов доходов, подвидов доходов на </w:t>
      </w:r>
      <w:r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Pr="00F5703E">
        <w:rPr>
          <w:rFonts w:ascii="Times New Roman" w:hAnsi="Times New Roman"/>
          <w:sz w:val="28"/>
          <w:szCs w:val="28"/>
        </w:rPr>
        <w:t xml:space="preserve"> период 201</w:t>
      </w:r>
      <w:r w:rsidR="00DA17CC" w:rsidRPr="00F5703E">
        <w:rPr>
          <w:rFonts w:ascii="Times New Roman" w:hAnsi="Times New Roman"/>
          <w:sz w:val="28"/>
          <w:szCs w:val="28"/>
        </w:rPr>
        <w:t>9-2020</w:t>
      </w:r>
      <w:r w:rsidRPr="00F5703E">
        <w:rPr>
          <w:rFonts w:ascii="Times New Roman" w:hAnsi="Times New Roman"/>
          <w:sz w:val="28"/>
          <w:szCs w:val="28"/>
        </w:rPr>
        <w:t xml:space="preserve"> гг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согласно приложению № 5 к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настоящему Решению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.</w:t>
      </w:r>
    </w:p>
    <w:p w:rsidR="003E1165" w:rsidRPr="00F5703E" w:rsidRDefault="00724905" w:rsidP="00F5703E">
      <w:pPr>
        <w:pStyle w:val="af1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8.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У</w:t>
      </w:r>
      <w:r w:rsidR="0082098B" w:rsidRPr="00F5703E">
        <w:rPr>
          <w:rFonts w:ascii="Times New Roman" w:hAnsi="Times New Roman"/>
          <w:sz w:val="28"/>
          <w:szCs w:val="28"/>
          <w:lang w:bidi="en-US"/>
        </w:rPr>
        <w:t xml:space="preserve">твердить распределение бюджетных ассигнований местного бюджета на </w:t>
      </w:r>
      <w:r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Pr="00F5703E">
        <w:rPr>
          <w:rFonts w:ascii="Times New Roman" w:hAnsi="Times New Roman"/>
          <w:sz w:val="28"/>
          <w:szCs w:val="28"/>
        </w:rPr>
        <w:t xml:space="preserve"> гг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82098B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 xml:space="preserve">год </w:t>
      </w:r>
      <w:r w:rsidR="00F5703E" w:rsidRPr="00F5703E">
        <w:rPr>
          <w:rFonts w:ascii="Times New Roman" w:eastAsia="Arial Unicode MS" w:hAnsi="Times New Roman"/>
          <w:sz w:val="28"/>
          <w:szCs w:val="28"/>
          <w:lang w:bidi="en-US"/>
        </w:rPr>
        <w:t>по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 xml:space="preserve"> разделам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, подразделам  </w:t>
      </w:r>
      <w:r w:rsidR="00F375CC" w:rsidRPr="00F5703E">
        <w:rPr>
          <w:rFonts w:ascii="Times New Roman" w:hAnsi="Times New Roman"/>
          <w:sz w:val="28"/>
          <w:szCs w:val="28"/>
          <w:lang w:bidi="en-US"/>
        </w:rPr>
        <w:t xml:space="preserve"> классификации расходов бюджета поселения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    согласно     приложению № 6   к   настоящему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Решению.</w:t>
      </w:r>
    </w:p>
    <w:p w:rsidR="003E1165" w:rsidRPr="00F5703E" w:rsidRDefault="0072490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9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 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Утвердить ведомственную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структуру расходов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местного бюджета </w:t>
      </w:r>
      <w:r w:rsidR="00F375CC" w:rsidRPr="00F5703E">
        <w:rPr>
          <w:rFonts w:ascii="Times New Roman" w:hAnsi="Times New Roman"/>
          <w:sz w:val="28"/>
          <w:szCs w:val="28"/>
          <w:lang w:bidi="en-US"/>
        </w:rPr>
        <w:t xml:space="preserve">на </w:t>
      </w:r>
      <w:r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Pr="00F5703E">
        <w:rPr>
          <w:rFonts w:ascii="Times New Roman" w:hAnsi="Times New Roman"/>
          <w:sz w:val="28"/>
          <w:szCs w:val="28"/>
        </w:rPr>
        <w:t xml:space="preserve"> гг</w:t>
      </w:r>
      <w:r w:rsidRPr="00F5703E">
        <w:rPr>
          <w:rFonts w:ascii="Times New Roman" w:hAnsi="Times New Roman"/>
          <w:sz w:val="28"/>
          <w:szCs w:val="28"/>
          <w:lang w:bidi="en-US"/>
        </w:rPr>
        <w:t>.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год согласно    приложению №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7 к настоящему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Решению.</w:t>
      </w:r>
    </w:p>
    <w:p w:rsidR="003E1165" w:rsidRPr="00F5703E" w:rsidRDefault="00D54CA8" w:rsidP="00F5703E">
      <w:pPr>
        <w:pStyle w:val="af1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10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 Утвердить распределение бюджетных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ассигнований местного</w:t>
      </w:r>
      <w:r w:rsidR="00F375CC" w:rsidRPr="00F5703E">
        <w:rPr>
          <w:rFonts w:ascii="Times New Roman" w:hAnsi="Times New Roman"/>
          <w:sz w:val="28"/>
          <w:szCs w:val="28"/>
          <w:lang w:bidi="en-US"/>
        </w:rPr>
        <w:t xml:space="preserve"> бюджета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по разделам, подразделам, целевым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статьям (муниципальным</w:t>
      </w:r>
      <w:r w:rsidR="00F375CC" w:rsidRPr="00F5703E">
        <w:rPr>
          <w:rFonts w:ascii="Times New Roman" w:hAnsi="Times New Roman"/>
          <w:sz w:val="28"/>
          <w:szCs w:val="28"/>
          <w:lang w:bidi="en-US"/>
        </w:rPr>
        <w:t xml:space="preserve"> программам и не</w:t>
      </w:r>
      <w:r w:rsidR="00F23CC4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375CC" w:rsidRPr="00F5703E">
        <w:rPr>
          <w:rFonts w:ascii="Times New Roman" w:hAnsi="Times New Roman"/>
          <w:sz w:val="28"/>
          <w:szCs w:val="28"/>
          <w:lang w:bidi="en-US"/>
        </w:rPr>
        <w:t xml:space="preserve">программным направлениям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деятельности), группам</w:t>
      </w:r>
      <w:r w:rsidR="00F375CC" w:rsidRPr="00F5703E">
        <w:rPr>
          <w:rFonts w:ascii="Times New Roman" w:hAnsi="Times New Roman"/>
          <w:sz w:val="28"/>
          <w:szCs w:val="28"/>
          <w:lang w:bidi="en-US"/>
        </w:rPr>
        <w:t xml:space="preserve"> и подгруппам видов расходов классификации расходов на 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724905"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="00724905"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="00724905"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гг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. согласно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приложению №   8 к настоящему   Решению.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11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средств местного бюджета на 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724905" w:rsidRPr="00F5703E">
        <w:rPr>
          <w:rFonts w:ascii="Times New Roman" w:hAnsi="Times New Roman"/>
          <w:sz w:val="28"/>
          <w:szCs w:val="28"/>
        </w:rPr>
        <w:t xml:space="preserve"> и в  плановый период  201</w:t>
      </w:r>
      <w:r w:rsidR="00DA17CC" w:rsidRPr="00F5703E">
        <w:rPr>
          <w:rFonts w:ascii="Times New Roman" w:hAnsi="Times New Roman"/>
          <w:sz w:val="28"/>
          <w:szCs w:val="28"/>
        </w:rPr>
        <w:t>9-2020</w:t>
      </w:r>
      <w:r w:rsidR="00724905" w:rsidRPr="00F5703E">
        <w:rPr>
          <w:rFonts w:ascii="Times New Roman" w:hAnsi="Times New Roman"/>
          <w:sz w:val="28"/>
          <w:szCs w:val="28"/>
        </w:rPr>
        <w:t xml:space="preserve"> гг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.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год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татьям  местного бюджета на 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724905" w:rsidRPr="00F5703E">
        <w:rPr>
          <w:rFonts w:ascii="Times New Roman" w:hAnsi="Times New Roman"/>
          <w:sz w:val="28"/>
          <w:szCs w:val="28"/>
        </w:rPr>
        <w:t xml:space="preserve"> и в  плановый период  201</w:t>
      </w:r>
      <w:r w:rsidR="00DA17CC" w:rsidRPr="00F5703E">
        <w:rPr>
          <w:rFonts w:ascii="Times New Roman" w:hAnsi="Times New Roman"/>
          <w:sz w:val="28"/>
          <w:szCs w:val="28"/>
        </w:rPr>
        <w:t>9-2020</w:t>
      </w:r>
      <w:r w:rsidR="00724905" w:rsidRPr="00F5703E">
        <w:rPr>
          <w:rFonts w:ascii="Times New Roman" w:hAnsi="Times New Roman"/>
          <w:sz w:val="28"/>
          <w:szCs w:val="28"/>
        </w:rPr>
        <w:t xml:space="preserve"> гг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.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,  а также после внесения  соответствующих изменений в настоящее  Решение.</w:t>
      </w: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    В случае, если реализация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правового акта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в бюджете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 сельского поселения на 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724905"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="00724905"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="00724905" w:rsidRPr="00F5703E">
        <w:rPr>
          <w:rFonts w:ascii="Times New Roman" w:hAnsi="Times New Roman"/>
          <w:sz w:val="28"/>
          <w:szCs w:val="28"/>
        </w:rPr>
        <w:t xml:space="preserve"> гг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.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12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Администрация муниципального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образования не вправе принимать решения</w:t>
      </w:r>
      <w:r w:rsidR="00954804" w:rsidRPr="00F5703E">
        <w:rPr>
          <w:rFonts w:ascii="Times New Roman" w:hAnsi="Times New Roman"/>
          <w:sz w:val="28"/>
          <w:szCs w:val="28"/>
          <w:lang w:bidi="en-US"/>
        </w:rPr>
        <w:t xml:space="preserve">, приводящие к увеличению в 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724905"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="00724905"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="00724905" w:rsidRPr="00F5703E">
        <w:rPr>
          <w:rFonts w:ascii="Times New Roman" w:hAnsi="Times New Roman"/>
          <w:sz w:val="28"/>
          <w:szCs w:val="28"/>
        </w:rPr>
        <w:t xml:space="preserve"> гг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.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численности муниципальных служащих.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13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.  Утвердить бюджетные ассигнования на осуществление переданных полномочий на основании заключенных соглашений:</w:t>
      </w:r>
    </w:p>
    <w:p w:rsidR="00036767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-  по контролю за исполнением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бюджета муниципального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образования Ключевский </w:t>
      </w:r>
    </w:p>
    <w:p w:rsidR="003E1165" w:rsidRPr="00F5703E" w:rsidRDefault="00F23CC4" w:rsidP="00F5703E">
      <w:pPr>
        <w:pStyle w:val="af1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С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ельсовет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-10,0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тыс.руб;</w:t>
      </w: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</w:t>
      </w:r>
      <w:r w:rsidRPr="00F5703E">
        <w:rPr>
          <w:rFonts w:ascii="Times New Roman" w:hAnsi="Times New Roman"/>
          <w:sz w:val="28"/>
          <w:szCs w:val="28"/>
          <w:lang w:bidi="en-US"/>
        </w:rPr>
        <w:lastRenderedPageBreak/>
        <w:t>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</w:t>
      </w:r>
      <w:r w:rsidR="00F23CC4" w:rsidRPr="00F5703E">
        <w:rPr>
          <w:rFonts w:ascii="Times New Roman" w:hAnsi="Times New Roman"/>
          <w:sz w:val="28"/>
          <w:szCs w:val="28"/>
          <w:lang w:bidi="en-US"/>
        </w:rPr>
        <w:t>спользованием земель поселения – 9,9 тыс.руб;</w:t>
      </w: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района по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осуществлению внешнего муни</w:t>
      </w:r>
      <w:r w:rsidR="00F23CC4" w:rsidRPr="00F5703E">
        <w:rPr>
          <w:rFonts w:ascii="Times New Roman" w:hAnsi="Times New Roman"/>
          <w:sz w:val="28"/>
          <w:szCs w:val="28"/>
          <w:lang w:bidi="en-US"/>
        </w:rPr>
        <w:t>ципального финансового контроля – 9.2 тыс.руб;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 </w:t>
      </w: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-  </w:t>
      </w:r>
      <w:r w:rsidR="001B1118" w:rsidRPr="00F5703E">
        <w:rPr>
          <w:rFonts w:ascii="Times New Roman" w:hAnsi="Times New Roman"/>
          <w:sz w:val="28"/>
          <w:szCs w:val="28"/>
          <w:lang w:bidi="en-US"/>
        </w:rPr>
        <w:t xml:space="preserve">на </w:t>
      </w:r>
      <w:r w:rsidR="00843537" w:rsidRPr="00F5703E">
        <w:rPr>
          <w:rFonts w:ascii="Times New Roman" w:hAnsi="Times New Roman"/>
          <w:sz w:val="28"/>
          <w:szCs w:val="28"/>
          <w:lang w:bidi="en-US"/>
        </w:rPr>
        <w:t xml:space="preserve">создание условий для организации досуга и обеспечения поселения услугами организаций </w:t>
      </w:r>
      <w:r w:rsidR="00F5703E">
        <w:rPr>
          <w:rFonts w:ascii="Times New Roman" w:hAnsi="Times New Roman"/>
          <w:sz w:val="28"/>
          <w:szCs w:val="28"/>
          <w:lang w:bidi="en-US"/>
        </w:rPr>
        <w:t xml:space="preserve">культуры, 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расположенных на территории МО Ключевский сельсовет в районный бюджет согласно приложение №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9 к</w:t>
      </w:r>
      <w:r w:rsidR="00A82C18" w:rsidRPr="00F5703E">
        <w:rPr>
          <w:rFonts w:ascii="Times New Roman" w:hAnsi="Times New Roman"/>
          <w:sz w:val="28"/>
          <w:szCs w:val="28"/>
          <w:lang w:bidi="en-US"/>
        </w:rPr>
        <w:t xml:space="preserve"> настоящему Решению – 1217,8 тыс.руб.</w:t>
      </w:r>
    </w:p>
    <w:p w:rsidR="001B1118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14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. Учитывая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сло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жности исполнения бюджета в 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724905"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="00724905"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="00724905" w:rsidRPr="00F5703E">
        <w:rPr>
          <w:rFonts w:ascii="Times New Roman" w:hAnsi="Times New Roman"/>
          <w:sz w:val="28"/>
          <w:szCs w:val="28"/>
        </w:rPr>
        <w:t xml:space="preserve"> гг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.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 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году,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выдачу   бюджетных кредитов, предоставление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муниципальных гарантий и муниципальные заимствования не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осуществлять.</w:t>
      </w:r>
      <w:r w:rsid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1B1118" w:rsidRPr="00F5703E">
        <w:rPr>
          <w:rFonts w:ascii="Times New Roman" w:hAnsi="Times New Roman"/>
          <w:sz w:val="28"/>
          <w:szCs w:val="28"/>
          <w:lang w:bidi="en-US"/>
        </w:rPr>
        <w:t xml:space="preserve"> Установить предельный объем муниципального долга на 2018 год в - ноль рублей, на 2019 год - ноль рублей, на 2020 год –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ноль рублей</w:t>
      </w:r>
      <w:r w:rsidR="001B1118" w:rsidRPr="00F5703E">
        <w:rPr>
          <w:rFonts w:ascii="Times New Roman" w:hAnsi="Times New Roman"/>
          <w:sz w:val="28"/>
          <w:szCs w:val="28"/>
          <w:lang w:bidi="en-US"/>
        </w:rPr>
        <w:t>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15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 Утвердить программу муниципальных гарантий муниципального образования Ключевский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сельсовет в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валюте Российской Федерации на 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724905"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="00724905"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="00724905" w:rsidRPr="00F5703E">
        <w:rPr>
          <w:rFonts w:ascii="Times New Roman" w:hAnsi="Times New Roman"/>
          <w:sz w:val="28"/>
          <w:szCs w:val="28"/>
        </w:rPr>
        <w:t xml:space="preserve"> гг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.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год согласно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приложению №10 к настоящему Решению.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16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. Утвердить программу муниципальных внутренних заимствований муниципального образова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ния Ключевский сельсовет на 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="00724905"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="00724905"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="00724905" w:rsidRPr="00F5703E">
        <w:rPr>
          <w:rFonts w:ascii="Times New Roman" w:hAnsi="Times New Roman"/>
          <w:sz w:val="28"/>
          <w:szCs w:val="28"/>
        </w:rPr>
        <w:t xml:space="preserve"> гг</w:t>
      </w:r>
      <w:r w:rsidR="00724905" w:rsidRPr="00F5703E">
        <w:rPr>
          <w:rFonts w:ascii="Times New Roman" w:hAnsi="Times New Roman"/>
          <w:sz w:val="28"/>
          <w:szCs w:val="28"/>
          <w:lang w:bidi="en-US"/>
        </w:rPr>
        <w:t>.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год согласно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приложению №11 к настоящему Решению.</w:t>
      </w: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Установить объем расходов на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обслуживание муниципального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внутреннего долга муниципального образова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ния Ключевский сельсовет на 2018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 – 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>ноль рублей.</w:t>
      </w: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Установить предельный об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ъем муниципального долга на 2018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 –ноль ру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>блей.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17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. Утвердить общий объем бюджетных ассигнований на исполнение       публичных но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рмативных   обязательств на </w:t>
      </w:r>
      <w:r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F5703E">
        <w:rPr>
          <w:rFonts w:ascii="Times New Roman" w:hAnsi="Times New Roman"/>
          <w:sz w:val="28"/>
          <w:szCs w:val="28"/>
        </w:rPr>
        <w:t xml:space="preserve"> и </w:t>
      </w:r>
      <w:r w:rsidR="00F5703E" w:rsidRPr="00F5703E">
        <w:rPr>
          <w:rFonts w:ascii="Times New Roman" w:hAnsi="Times New Roman"/>
          <w:sz w:val="28"/>
          <w:szCs w:val="28"/>
        </w:rPr>
        <w:t>в плановый</w:t>
      </w:r>
      <w:r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период 2019</w:t>
      </w:r>
      <w:r w:rsidR="00DA17CC" w:rsidRPr="00F5703E">
        <w:rPr>
          <w:rFonts w:ascii="Times New Roman" w:hAnsi="Times New Roman"/>
          <w:sz w:val="28"/>
          <w:szCs w:val="28"/>
        </w:rPr>
        <w:t>-2020</w:t>
      </w:r>
      <w:r w:rsidRPr="00F5703E">
        <w:rPr>
          <w:rFonts w:ascii="Times New Roman" w:hAnsi="Times New Roman"/>
          <w:sz w:val="28"/>
          <w:szCs w:val="28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</w:rPr>
        <w:t>гг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. в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сумме 0 рубле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>й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18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.  Утвердить объем  бюджетных ассигнований муниципального до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 xml:space="preserve">рожного фонда на </w:t>
      </w:r>
      <w:r w:rsidRPr="00F5703E">
        <w:rPr>
          <w:rFonts w:ascii="Times New Roman" w:hAnsi="Times New Roman"/>
          <w:sz w:val="28"/>
          <w:szCs w:val="28"/>
          <w:lang w:bidi="en-US"/>
        </w:rPr>
        <w:t>201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8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году</w:t>
      </w:r>
      <w:r w:rsidRPr="00F5703E">
        <w:rPr>
          <w:rFonts w:ascii="Times New Roman" w:hAnsi="Times New Roman"/>
          <w:sz w:val="28"/>
          <w:szCs w:val="28"/>
        </w:rPr>
        <w:t xml:space="preserve"> и в  плановый период  201</w:t>
      </w:r>
      <w:r w:rsidR="00DA17CC" w:rsidRPr="00F5703E">
        <w:rPr>
          <w:rFonts w:ascii="Times New Roman" w:hAnsi="Times New Roman"/>
          <w:sz w:val="28"/>
          <w:szCs w:val="28"/>
        </w:rPr>
        <w:t>9-2020</w:t>
      </w:r>
      <w:r w:rsidRPr="00F5703E">
        <w:rPr>
          <w:rFonts w:ascii="Times New Roman" w:hAnsi="Times New Roman"/>
          <w:sz w:val="28"/>
          <w:szCs w:val="28"/>
        </w:rPr>
        <w:t xml:space="preserve"> гг</w:t>
      </w:r>
      <w:r w:rsidRPr="00F5703E">
        <w:rPr>
          <w:rFonts w:ascii="Times New Roman" w:hAnsi="Times New Roman"/>
          <w:sz w:val="28"/>
          <w:szCs w:val="28"/>
          <w:lang w:bidi="en-US"/>
        </w:rPr>
        <w:t>.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</w:t>
      </w:r>
      <w:r w:rsidR="002A1DDD" w:rsidRPr="00F5703E">
        <w:rPr>
          <w:rFonts w:ascii="Times New Roman" w:hAnsi="Times New Roman"/>
          <w:sz w:val="28"/>
          <w:szCs w:val="28"/>
        </w:rPr>
        <w:t xml:space="preserve">,  </w:t>
      </w:r>
      <w:r w:rsidR="002A1DDD" w:rsidRPr="00F5703E">
        <w:rPr>
          <w:rFonts w:ascii="Times New Roman" w:hAnsi="Times New Roman"/>
          <w:sz w:val="28"/>
          <w:szCs w:val="28"/>
          <w:lang w:eastAsia="ar-SA"/>
        </w:rPr>
        <w:t xml:space="preserve"> земельного налога в соответствии с решением Совета депутатов о бюджете на соответствующий год и плановый период; налога на доходы физических лиц в соответствии с решением Совета депутатов о бюджете на соответствующий год и плановый период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, утвержденных решением Совета депутатов № </w:t>
      </w:r>
      <w:r w:rsidR="00BC1EE7" w:rsidRPr="00F5703E">
        <w:rPr>
          <w:rFonts w:ascii="Times New Roman" w:hAnsi="Times New Roman"/>
          <w:sz w:val="28"/>
          <w:szCs w:val="28"/>
          <w:lang w:bidi="en-US"/>
        </w:rPr>
        <w:t>70</w:t>
      </w:r>
      <w:r w:rsidR="00A5631E" w:rsidRPr="00F5703E">
        <w:rPr>
          <w:rFonts w:ascii="Times New Roman" w:hAnsi="Times New Roman"/>
          <w:sz w:val="28"/>
          <w:szCs w:val="28"/>
          <w:lang w:bidi="en-US"/>
        </w:rPr>
        <w:t xml:space="preserve"> от 25</w:t>
      </w:r>
      <w:r w:rsidR="002A1DDD" w:rsidRPr="00F5703E">
        <w:rPr>
          <w:rFonts w:ascii="Times New Roman" w:hAnsi="Times New Roman"/>
          <w:sz w:val="28"/>
          <w:szCs w:val="28"/>
          <w:lang w:bidi="en-US"/>
        </w:rPr>
        <w:t>.12.2017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г</w:t>
      </w:r>
      <w:r w:rsidR="002A1DDD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, предусматривающим  создание</w:t>
      </w:r>
      <w:r w:rsidR="00B76E49" w:rsidRPr="00F5703E">
        <w:rPr>
          <w:rFonts w:ascii="Times New Roman" w:hAnsi="Times New Roman"/>
          <w:sz w:val="28"/>
          <w:szCs w:val="28"/>
          <w:lang w:bidi="en-US"/>
        </w:rPr>
        <w:t xml:space="preserve"> муниципа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льного дорожного фонда в 2018 году в сумме</w:t>
      </w:r>
      <w:r w:rsidR="00093235" w:rsidRPr="00F5703E">
        <w:rPr>
          <w:rFonts w:ascii="Times New Roman" w:hAnsi="Times New Roman"/>
          <w:sz w:val="28"/>
          <w:szCs w:val="28"/>
          <w:lang w:bidi="en-US"/>
        </w:rPr>
        <w:t xml:space="preserve"> 1159,1</w:t>
      </w:r>
      <w:r w:rsidR="00B76E49" w:rsidRPr="00F5703E">
        <w:rPr>
          <w:rFonts w:ascii="Times New Roman" w:hAnsi="Times New Roman"/>
          <w:sz w:val="28"/>
          <w:szCs w:val="28"/>
          <w:lang w:bidi="en-US"/>
        </w:rPr>
        <w:t>тыс.руб</w:t>
      </w:r>
      <w:r w:rsidR="000E50CA" w:rsidRPr="00F5703E">
        <w:rPr>
          <w:rFonts w:ascii="Times New Roman" w:hAnsi="Times New Roman"/>
          <w:sz w:val="28"/>
          <w:szCs w:val="28"/>
          <w:lang w:bidi="en-US"/>
        </w:rPr>
        <w:t xml:space="preserve">, </w:t>
      </w:r>
      <w:r w:rsidR="00334DA3" w:rsidRPr="00F5703E">
        <w:rPr>
          <w:rFonts w:ascii="Times New Roman" w:hAnsi="Times New Roman"/>
          <w:sz w:val="28"/>
          <w:szCs w:val="28"/>
          <w:lang w:bidi="en-US"/>
        </w:rPr>
        <w:t>в 2019 году -</w:t>
      </w:r>
      <w:r w:rsidR="00AA0364" w:rsidRPr="00F5703E">
        <w:rPr>
          <w:rFonts w:ascii="Times New Roman" w:hAnsi="Times New Roman"/>
          <w:sz w:val="28"/>
          <w:szCs w:val="28"/>
          <w:lang w:bidi="en-US"/>
        </w:rPr>
        <w:t>1587.4 тыс.руб, в 2020 году -1612.2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тыс.руб </w:t>
      </w:r>
      <w:r w:rsidR="00B76E49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255F9E" w:rsidRPr="00F5703E">
        <w:rPr>
          <w:rFonts w:ascii="Times New Roman" w:hAnsi="Times New Roman"/>
          <w:sz w:val="28"/>
          <w:szCs w:val="28"/>
          <w:lang w:bidi="en-US"/>
        </w:rPr>
        <w:t>(приложение №12).</w:t>
      </w:r>
    </w:p>
    <w:p w:rsidR="002A1DDD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lastRenderedPageBreak/>
        <w:t xml:space="preserve"> Порядок формирования и использования бюджетных ассигнований муниципального дорожного фонда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установлен решением</w:t>
      </w:r>
      <w:r w:rsidR="00BC1EE7" w:rsidRPr="00F5703E">
        <w:rPr>
          <w:rFonts w:ascii="Times New Roman" w:hAnsi="Times New Roman"/>
          <w:sz w:val="28"/>
          <w:szCs w:val="28"/>
          <w:lang w:bidi="en-US"/>
        </w:rPr>
        <w:t xml:space="preserve"> Совета депутатов № 70</w:t>
      </w:r>
      <w:r w:rsidR="00A5631E" w:rsidRPr="00F5703E">
        <w:rPr>
          <w:rFonts w:ascii="Times New Roman" w:hAnsi="Times New Roman"/>
          <w:sz w:val="28"/>
          <w:szCs w:val="28"/>
          <w:lang w:bidi="en-US"/>
        </w:rPr>
        <w:t xml:space="preserve">   от  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25.12.2017г.</w:t>
      </w:r>
    </w:p>
    <w:p w:rsidR="003E1165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19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изменений в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показатели сводной бюджетной росписи бюджета, связанные с особенностями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исполнения местного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бюджета или перераспределения бюджетных ассигнований:</w:t>
      </w:r>
    </w:p>
    <w:p w:rsidR="00DB5F39" w:rsidRPr="00F5703E" w:rsidRDefault="00DB5F39" w:rsidP="00F5703E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3E">
        <w:rPr>
          <w:rFonts w:ascii="Times New Roman" w:hAnsi="Times New Roman"/>
          <w:color w:val="FF6600"/>
          <w:sz w:val="28"/>
          <w:szCs w:val="28"/>
        </w:rPr>
        <w:t xml:space="preserve">    </w:t>
      </w:r>
      <w:r w:rsidR="001B1118" w:rsidRPr="00F5703E">
        <w:rPr>
          <w:rFonts w:ascii="Times New Roman" w:hAnsi="Times New Roman"/>
          <w:color w:val="FF6600"/>
          <w:sz w:val="28"/>
          <w:szCs w:val="28"/>
        </w:rPr>
        <w:t>-</w:t>
      </w:r>
      <w:r w:rsidRPr="00F5703E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F5703E">
        <w:rPr>
          <w:rFonts w:ascii="Times New Roman" w:hAnsi="Times New Roman"/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20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F5703E" w:rsidRDefault="00D54CA8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21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  Настоящее Решение вступает в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силу со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5703E" w:rsidRPr="00F5703E">
        <w:rPr>
          <w:rFonts w:ascii="Times New Roman" w:hAnsi="Times New Roman"/>
          <w:sz w:val="28"/>
          <w:szCs w:val="28"/>
          <w:lang w:bidi="en-US"/>
        </w:rPr>
        <w:t>дня его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 официального опубликования</w:t>
      </w:r>
    </w:p>
    <w:p w:rsidR="00C43AD6" w:rsidRPr="00F5703E" w:rsidRDefault="00F5703E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>(обнародования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>)</w:t>
      </w:r>
      <w:r w:rsidR="005F659F" w:rsidRPr="00F5703E">
        <w:rPr>
          <w:rFonts w:ascii="Times New Roman" w:hAnsi="Times New Roman"/>
          <w:sz w:val="28"/>
          <w:szCs w:val="28"/>
          <w:lang w:bidi="en-US"/>
        </w:rPr>
        <w:t xml:space="preserve"> и распространяет свое действие на правоотноше</w:t>
      </w:r>
      <w:r w:rsidR="00D54CA8" w:rsidRPr="00F5703E">
        <w:rPr>
          <w:rFonts w:ascii="Times New Roman" w:hAnsi="Times New Roman"/>
          <w:sz w:val="28"/>
          <w:szCs w:val="28"/>
          <w:lang w:bidi="en-US"/>
        </w:rPr>
        <w:t>ния, возника</w:t>
      </w:r>
      <w:r w:rsidR="00DA17CC" w:rsidRPr="00F5703E">
        <w:rPr>
          <w:rFonts w:ascii="Times New Roman" w:hAnsi="Times New Roman"/>
          <w:sz w:val="28"/>
          <w:szCs w:val="28"/>
          <w:lang w:bidi="en-US"/>
        </w:rPr>
        <w:t>ющие с 1 января 2018</w:t>
      </w:r>
      <w:r w:rsidR="005F659F" w:rsidRPr="00F5703E">
        <w:rPr>
          <w:rFonts w:ascii="Times New Roman" w:hAnsi="Times New Roman"/>
          <w:sz w:val="28"/>
          <w:szCs w:val="28"/>
          <w:lang w:bidi="en-US"/>
        </w:rPr>
        <w:t xml:space="preserve"> года</w:t>
      </w:r>
      <w:r w:rsidR="003E1165" w:rsidRPr="00F5703E">
        <w:rPr>
          <w:rFonts w:ascii="Times New Roman" w:hAnsi="Times New Roman"/>
          <w:sz w:val="28"/>
          <w:szCs w:val="28"/>
          <w:lang w:bidi="en-US"/>
        </w:rPr>
        <w:t xml:space="preserve">.   </w:t>
      </w:r>
    </w:p>
    <w:p w:rsidR="003E1165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5703E" w:rsidRDefault="00F5703E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F5703E" w:rsidRPr="00F5703E" w:rsidRDefault="00F5703E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037ED2" w:rsidRPr="00F5703E" w:rsidRDefault="003E1165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 w:rsidRPr="00F5703E">
        <w:rPr>
          <w:rFonts w:ascii="Times New Roman" w:hAnsi="Times New Roman"/>
          <w:sz w:val="28"/>
          <w:szCs w:val="28"/>
          <w:lang w:bidi="en-US"/>
        </w:rPr>
        <w:t xml:space="preserve">Глава сельсовета                    </w:t>
      </w:r>
      <w:r w:rsidR="00F5703E"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</w:t>
      </w:r>
      <w:r w:rsidRPr="00F5703E">
        <w:rPr>
          <w:rFonts w:ascii="Times New Roman" w:hAnsi="Times New Roman"/>
          <w:sz w:val="28"/>
          <w:szCs w:val="28"/>
          <w:lang w:bidi="en-US"/>
        </w:rPr>
        <w:t xml:space="preserve">       А.В.</w:t>
      </w:r>
      <w:r w:rsidR="00F5703E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F5703E">
        <w:rPr>
          <w:rFonts w:ascii="Times New Roman" w:hAnsi="Times New Roman"/>
          <w:sz w:val="28"/>
          <w:szCs w:val="28"/>
          <w:lang w:bidi="en-US"/>
        </w:rPr>
        <w:t>Колесников</w:t>
      </w:r>
    </w:p>
    <w:p w:rsidR="003924D2" w:rsidRPr="00F5703E" w:rsidRDefault="003924D2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843537" w:rsidRPr="00F5703E" w:rsidRDefault="00843537" w:rsidP="00F5703E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04B87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9"/>
      </w:tblGrid>
      <w:tr w:rsidR="00F5703E" w:rsidTr="00FD72A1">
        <w:tc>
          <w:tcPr>
            <w:tcW w:w="5778" w:type="dxa"/>
          </w:tcPr>
          <w:p w:rsidR="00F5703E" w:rsidRDefault="00F5703E" w:rsidP="009B3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F5703E" w:rsidRDefault="00F5703E" w:rsidP="00F5703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Приложение № 1                      </w:t>
            </w:r>
          </w:p>
          <w:p w:rsidR="00FD72A1" w:rsidRDefault="00F5703E" w:rsidP="00F5703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5703E" w:rsidRPr="001B309E" w:rsidRDefault="00F5703E" w:rsidP="00F5703E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</w:t>
            </w:r>
            <w:r w:rsidR="00FD72A1" w:rsidRPr="00F5703E">
              <w:rPr>
                <w:rFonts w:ascii="Times New Roman" w:hAnsi="Times New Roman"/>
                <w:sz w:val="28"/>
                <w:szCs w:val="28"/>
              </w:rPr>
              <w:t>71 от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5703E" w:rsidRDefault="00F5703E" w:rsidP="009B3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03E" w:rsidRDefault="00F5703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2204" w:rsidRPr="00FD72A1" w:rsidRDefault="00FD72A1" w:rsidP="00FD72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внутреннего</w:t>
      </w:r>
      <w:r w:rsidR="00242204"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финансирования</w:t>
      </w:r>
    </w:p>
    <w:p w:rsidR="00242204" w:rsidRPr="00FD72A1" w:rsidRDefault="00242204" w:rsidP="00FD72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дефицита   бюджета муниципального </w:t>
      </w:r>
      <w:r w:rsidR="00FD72A1"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образования на</w:t>
      </w:r>
      <w:r w:rsidR="009B394F"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201</w:t>
      </w:r>
      <w:r w:rsidR="00DA17CC"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8-2020</w:t>
      </w:r>
      <w:r w:rsidR="004A4B0A"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1134"/>
        <w:gridCol w:w="993"/>
        <w:gridCol w:w="1134"/>
      </w:tblGrid>
      <w:tr w:rsidR="009B394F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DA17CC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2018</w:t>
            </w:r>
            <w:r w:rsidR="009B394F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FD72A1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="00DA17CC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FD72A1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DA17CC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</w:p>
        </w:tc>
      </w:tr>
      <w:tr w:rsidR="009B394F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FD72A1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FD72A1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</w:tr>
      <w:tr w:rsidR="009B394F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FD72A1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="003924D2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</w:t>
            </w:r>
            <w:r w:rsidR="00334DA3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FD72A1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F23CC4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="000E50CA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</w:t>
            </w:r>
            <w:r w:rsidR="00334DA3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FD72A1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F23CC4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="000E50CA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</w:t>
            </w:r>
            <w:r w:rsidR="00334DA3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</w:tr>
      <w:tr w:rsidR="00334DA3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334DA3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334DA3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3924D2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FD72A1" w:rsidRDefault="003924D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FD72A1" w:rsidRDefault="003924D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FD72A1" w:rsidRDefault="003924D2" w:rsidP="003924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</w:t>
            </w:r>
            <w:r w:rsidR="00334DA3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24D2" w:rsidRPr="00FD72A1" w:rsidRDefault="003924D2" w:rsidP="003924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="000E50CA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</w:t>
            </w:r>
            <w:r w:rsidR="00334DA3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24D2" w:rsidRPr="00FD72A1" w:rsidRDefault="003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="000E50CA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</w:t>
            </w:r>
            <w:r w:rsidR="00334DA3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</w:tr>
      <w:tr w:rsidR="00334DA3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334DA3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334DA3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Уменьшение прочих остатков денежных средств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бюджета сельских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4DA3" w:rsidRPr="00FD72A1" w:rsidRDefault="00334DA3" w:rsidP="0033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B5F39" w:rsidRPr="00FD72A1" w:rsidTr="00FD72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9" w:rsidRPr="00FD72A1" w:rsidRDefault="00DB5F3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9" w:rsidRPr="00FD72A1" w:rsidRDefault="001B1118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9" w:rsidRPr="00FD72A1" w:rsidRDefault="001B1118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F39" w:rsidRPr="00FD72A1" w:rsidRDefault="001B1118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F39" w:rsidRPr="00FD72A1" w:rsidRDefault="001B1118" w:rsidP="00334DA3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242204" w:rsidRPr="00FD72A1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9"/>
      </w:tblGrid>
      <w:tr w:rsidR="00FD72A1" w:rsidTr="008F6D02">
        <w:tc>
          <w:tcPr>
            <w:tcW w:w="5778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FD72A1" w:rsidRDefault="000C1248" w:rsidP="00FD72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0C1248" w:rsidRPr="00FD72A1" w:rsidRDefault="000C1248" w:rsidP="00FD72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муниципального образования Ключевский сельсовет на 2018-2020 год</w:t>
      </w: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(</w:t>
      </w: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проценты)</w:t>
      </w:r>
    </w:p>
    <w:tbl>
      <w:tblPr>
        <w:tblW w:w="1001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024"/>
        <w:gridCol w:w="992"/>
      </w:tblGrid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F36D9F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  РФ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налога(сбора)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Бюд</w:t>
            </w:r>
            <w:r w:rsidR="001B1118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жеты сель</w:t>
            </w:r>
            <w:r w:rsidR="001B1118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ских</w:t>
            </w:r>
          </w:p>
          <w:p w:rsidR="000C1248" w:rsidRPr="00FD72A1" w:rsidRDefault="00F36D9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</w:t>
            </w:r>
            <w:r w:rsidR="000C1248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осе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C1248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лений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04020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FD72A1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пошлина</w:t>
            </w:r>
            <w:r w:rsidR="000C1248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000 111 05075 10 0000 120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000 113 02995 10 0000 130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сельских поселений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50</w:t>
            </w:r>
          </w:p>
        </w:tc>
      </w:tr>
      <w:tr w:rsidR="000C1248" w:rsidRPr="00FD72A1" w:rsidTr="00FD72A1">
        <w:trPr>
          <w:trHeight w:val="55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02053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иного имущества, находящегося в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собственности сельских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числе казенных), в части реализации основных средств по указанному имуществу.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50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имущества,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находящихся в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ведении органов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управления сельских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поселений (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за исключением имущества муниципальных бюджетных и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автономных учреждений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), в части реализации материальных запасов по указанному имуществу.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02053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реализации иного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имущества,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находящегося в собственности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сельских поселений (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за исключением имущества муниципальных бюджетных и автономных учреждений, а также имущества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муниципальных унитарных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предприятий,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116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21050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Денежные взыскания(штрафы) и иные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суммы, взыскиваемые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лиц,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виновных в совершении преступлений, и в возмещение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ущерба имуществу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116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90050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01050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Невыясненные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 поступления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117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05050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Прочие неналоговые доходы бюджетов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000 117 14030 10 0000 180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15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334DA3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000 202 15002 10 0000 151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FD72A1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</w:t>
            </w:r>
            <w:r w:rsidR="00334DA3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29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35118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35930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39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Прочие субвенции бюджетам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45160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Межбюджетные трансферты, передаваемые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бюджетам сельских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40014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49999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Прочие </w:t>
            </w:r>
            <w:r w:rsidR="00FD72A1"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</w:t>
            </w: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207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207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000 2 18 60010 10 0000 151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218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бюджетов </w:t>
            </w:r>
            <w:r w:rsidR="00F36D9F"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сельских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поселений от возврата иными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0C1248" w:rsidRPr="00FD72A1" w:rsidTr="00FD72A1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219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</w:tbl>
    <w:p w:rsidR="000C1248" w:rsidRPr="00FD72A1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72A1" w:rsidRPr="00603F3D" w:rsidRDefault="00FD72A1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9"/>
      </w:tblGrid>
      <w:tr w:rsidR="00FD72A1" w:rsidTr="008F6D02">
        <w:tc>
          <w:tcPr>
            <w:tcW w:w="5778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248" w:rsidRPr="001B309E" w:rsidRDefault="000C1248" w:rsidP="000C124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FD72A1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FD72A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Администраторы доходов бюджета муниципального образования Ключевский сельсовет на 2018-2020 год</w:t>
      </w: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33"/>
        <w:gridCol w:w="2986"/>
        <w:gridCol w:w="5812"/>
      </w:tblGrid>
      <w:tr w:rsidR="000C1248" w:rsidRPr="00FD72A1" w:rsidTr="008F6D02">
        <w:trPr>
          <w:trHeight w:val="720"/>
        </w:trPr>
        <w:tc>
          <w:tcPr>
            <w:tcW w:w="4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0C1248" w:rsidRPr="00FD72A1" w:rsidTr="008F6D02">
        <w:trPr>
          <w:trHeight w:val="1727"/>
        </w:trPr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Администратора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бюджета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сельского</w:t>
            </w:r>
          </w:p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поселения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0C1248" w:rsidRPr="00FD72A1" w:rsidTr="008F6D02">
        <w:tc>
          <w:tcPr>
            <w:tcW w:w="14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 1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                  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                                3</w:t>
            </w:r>
          </w:p>
        </w:tc>
      </w:tr>
      <w:tr w:rsidR="000C1248" w:rsidRPr="00FD72A1" w:rsidTr="008F6D02">
        <w:tc>
          <w:tcPr>
            <w:tcW w:w="4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0C1248" w:rsidRPr="00FD72A1" w:rsidTr="000C1248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248" w:rsidRPr="00FD72A1" w:rsidRDefault="000C1248" w:rsidP="00FD72A1">
                  <w:pPr>
                    <w:pStyle w:val="af1"/>
                    <w:rPr>
                      <w:rFonts w:ascii="Times New Roman" w:hAnsi="Times New Roman"/>
                      <w:b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Администрация муниципального</w:t>
            </w:r>
          </w:p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1 08 04020 011000  110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FD72A1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0C1248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 совершение нотариальных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действий должностными</w:t>
            </w:r>
            <w:r w:rsidR="000C1248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лицами органов</w:t>
            </w:r>
            <w:r w:rsidR="000C1248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сдачи в аренду имущества, составляющего казну </w:t>
            </w:r>
            <w:r w:rsidR="00FD72A1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 (за исклю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чением земельных участков)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A1">
              <w:rPr>
                <w:rFonts w:ascii="Times New Roman" w:hAnsi="Times New Roman"/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A1">
              <w:rPr>
                <w:rFonts w:ascii="Times New Roman" w:hAnsi="Times New Roman"/>
                <w:bCs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(за исключением имущества муниципальных бюджетных и автономных учреждений), в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реализации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имущества, находящихся в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оперативном управлении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учреждений,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находящихся в ведении органов управления сельских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поселений (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 исключением имущества муниципальных бюджетных и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автономных учреждений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), в части реализации материальных запасов по указанному имуществу.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реализации иного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имущества,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находящегося в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собственности сельских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поселений (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 исключением имущества муниципальных бюджетных и автономных учреждений, а также имущества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муниципальных унитарных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предприятий,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том числе казенных), в части реализации материальных запасов по указанному имуществу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1 16 21050 10 0000 140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Денежные взыскания(штрафы) и иные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суммы, взыскиваемые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лиц,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виновных в совершении преступлений, и в возмещение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ущерба имуществу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, зачисляемые в бюджеты 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поступления от денежных взысканий (штрафов) иных сумм и возмещение ущерба, зачисляемые в бюджеты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1 17 14030 10 0000 180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бюджетам сельских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 на выравнивание бюджетной обеспеченности</w:t>
            </w:r>
          </w:p>
        </w:tc>
      </w:tr>
      <w:tr w:rsidR="00334DA3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334DA3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2 0 2 15002 10 0000 151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FD72A1" w:rsidRDefault="00FD72A1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334DA3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 поселений на </w:t>
            </w:r>
            <w:r w:rsidR="00334DA3" w:rsidRPr="00FD72A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29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35118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35930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39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субвенции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бюджетам сельских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45160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Межбюджетные трансферты, передаваемые бюджетам сельск5их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40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014 10 0000 151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="00FD72A1"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значения соответствии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заключенными соглашениями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2 02 </w:t>
            </w: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2 07 05020 10 0000 180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FD72A1" w:rsidRPr="00FD72A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2 07 05030 10 0000 180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Прочие безвозмездные поступления в бюджеты </w:t>
            </w:r>
            <w:r w:rsidR="00FD72A1" w:rsidRPr="00FD72A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сельских поселений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2 18 </w:t>
            </w:r>
            <w:r w:rsidRPr="00FD72A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</w:t>
            </w:r>
            <w:r w:rsidRPr="00FD72A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010 10 0000 151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2 18 05030 10 0000 180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C1248" w:rsidRPr="00FD72A1" w:rsidTr="008F6D02"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2 19 05000 10 0000 151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D72A1" w:rsidRDefault="000C1248" w:rsidP="00FD72A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D72A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9"/>
      </w:tblGrid>
      <w:tr w:rsidR="00FD72A1" w:rsidTr="008F6D02">
        <w:tc>
          <w:tcPr>
            <w:tcW w:w="5778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DDD" w:rsidRDefault="002A1DDD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8F6D02" w:rsidRDefault="000C1248" w:rsidP="008F6D02">
      <w:pPr>
        <w:pStyle w:val="af1"/>
        <w:jc w:val="center"/>
        <w:rPr>
          <w:rFonts w:ascii="Times New Roman" w:eastAsia="Arial Unicode MS" w:hAnsi="Times New Roman"/>
          <w:b/>
          <w:sz w:val="28"/>
          <w:szCs w:val="28"/>
          <w:lang w:bidi="en-US"/>
        </w:rPr>
      </w:pPr>
      <w:r w:rsidRPr="008F6D02">
        <w:rPr>
          <w:rFonts w:ascii="Times New Roman" w:hAnsi="Times New Roman"/>
          <w:b/>
          <w:sz w:val="28"/>
          <w:szCs w:val="28"/>
          <w:lang w:bidi="en-US"/>
        </w:rPr>
        <w:t xml:space="preserve">Перечень главных администраторов   </w:t>
      </w:r>
      <w:r w:rsidR="008F6D02" w:rsidRPr="008F6D02">
        <w:rPr>
          <w:rFonts w:ascii="Times New Roman" w:hAnsi="Times New Roman"/>
          <w:b/>
          <w:sz w:val="28"/>
          <w:szCs w:val="28"/>
          <w:lang w:bidi="en-US"/>
        </w:rPr>
        <w:t>источников финансирования</w:t>
      </w:r>
      <w:r w:rsidRPr="008F6D02">
        <w:rPr>
          <w:rFonts w:ascii="Times New Roman" w:hAnsi="Times New Roman"/>
          <w:b/>
          <w:sz w:val="28"/>
          <w:szCs w:val="28"/>
          <w:lang w:bidi="en-US"/>
        </w:rPr>
        <w:t xml:space="preserve">   дефицита   бюджета сельского поселения.</w:t>
      </w:r>
    </w:p>
    <w:p w:rsidR="000C1248" w:rsidRPr="008F6D02" w:rsidRDefault="000C1248" w:rsidP="008F6D02">
      <w:pPr>
        <w:pStyle w:val="af1"/>
        <w:rPr>
          <w:rFonts w:ascii="Times New Roman" w:hAnsi="Times New Roman"/>
          <w:sz w:val="28"/>
          <w:szCs w:val="28"/>
          <w:lang w:bidi="en-US"/>
        </w:rPr>
      </w:pPr>
    </w:p>
    <w:p w:rsidR="000C1248" w:rsidRPr="008F6D02" w:rsidRDefault="000C1248" w:rsidP="008F6D02">
      <w:pPr>
        <w:pStyle w:val="af1"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3837"/>
        <w:gridCol w:w="3808"/>
      </w:tblGrid>
      <w:tr w:rsidR="000C1248" w:rsidRPr="008F6D02" w:rsidTr="008F6D02">
        <w:trPr>
          <w:trHeight w:val="640"/>
        </w:trPr>
        <w:tc>
          <w:tcPr>
            <w:tcW w:w="6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38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сточника</w:t>
            </w:r>
          </w:p>
        </w:tc>
      </w:tr>
      <w:tr w:rsidR="000C1248" w:rsidRPr="008F6D02" w:rsidTr="008F6D02">
        <w:trPr>
          <w:trHeight w:val="1391"/>
        </w:trPr>
        <w:tc>
          <w:tcPr>
            <w:tcW w:w="2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Администратора</w:t>
            </w:r>
          </w:p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источников</w:t>
            </w:r>
          </w:p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Источники      </w:t>
            </w:r>
          </w:p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финансирования   </w:t>
            </w:r>
          </w:p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дефицита бюджета сельского  </w:t>
            </w:r>
          </w:p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поселения</w:t>
            </w:r>
          </w:p>
        </w:tc>
        <w:tc>
          <w:tcPr>
            <w:tcW w:w="38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0C1248" w:rsidRPr="008F6D02" w:rsidTr="008F6D02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DB5F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01 05 02 01 10 0000 510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0C1248" w:rsidRPr="008F6D02" w:rsidTr="008F6D02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DB5F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01 05 02 01 10 0000  610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Уменьшение прочих остатков денежных средств 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бюджета сельского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поселения</w:t>
            </w:r>
          </w:p>
        </w:tc>
      </w:tr>
    </w:tbl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F6D02" w:rsidRDefault="008F6D0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F6D02" w:rsidRDefault="008F6D0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F6D02" w:rsidRDefault="008F6D0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F6D02" w:rsidRPr="00603F3D" w:rsidRDefault="008F6D0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A1DDD" w:rsidRDefault="002A1DDD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A1DDD" w:rsidRDefault="002A1DDD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A1DDD" w:rsidRDefault="002A1DDD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A1DDD" w:rsidRDefault="002A1DDD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9"/>
      </w:tblGrid>
      <w:tr w:rsidR="00FD72A1" w:rsidTr="008F6D02">
        <w:tc>
          <w:tcPr>
            <w:tcW w:w="5778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DDD" w:rsidRDefault="002A1DDD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A1DDD" w:rsidRDefault="002A1DDD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A1DDD" w:rsidRDefault="002A1DDD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8F6D02" w:rsidRDefault="000C1248" w:rsidP="000C124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6D02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</w:t>
      </w:r>
      <w:r w:rsidR="008F6D02" w:rsidRPr="008F6D02">
        <w:rPr>
          <w:rFonts w:ascii="Times New Roman" w:hAnsi="Times New Roman" w:cs="Times New Roman"/>
          <w:b/>
          <w:sz w:val="28"/>
          <w:szCs w:val="28"/>
        </w:rPr>
        <w:t>в бюджет</w:t>
      </w:r>
      <w:r w:rsidRPr="008F6D02">
        <w:rPr>
          <w:rFonts w:ascii="Times New Roman" w:hAnsi="Times New Roman" w:cs="Times New Roman"/>
          <w:b/>
          <w:sz w:val="28"/>
          <w:szCs w:val="28"/>
        </w:rPr>
        <w:t xml:space="preserve"> поселения по кодам видов доходов, подвидов доходов на 2018</w:t>
      </w:r>
      <w:r w:rsidR="00B46F17" w:rsidRPr="008F6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D02">
        <w:rPr>
          <w:rFonts w:ascii="Times New Roman" w:hAnsi="Times New Roman" w:cs="Times New Roman"/>
          <w:b/>
          <w:sz w:val="28"/>
          <w:szCs w:val="28"/>
        </w:rPr>
        <w:t xml:space="preserve">год и плановый </w:t>
      </w:r>
      <w:r w:rsidR="008F6D02" w:rsidRPr="008F6D02">
        <w:rPr>
          <w:rFonts w:ascii="Times New Roman" w:hAnsi="Times New Roman" w:cs="Times New Roman"/>
          <w:b/>
          <w:sz w:val="28"/>
          <w:szCs w:val="28"/>
        </w:rPr>
        <w:t>период 2019</w:t>
      </w:r>
      <w:r w:rsidRPr="008F6D02">
        <w:rPr>
          <w:rFonts w:ascii="Times New Roman" w:hAnsi="Times New Roman" w:cs="Times New Roman"/>
          <w:b/>
          <w:sz w:val="28"/>
          <w:szCs w:val="28"/>
        </w:rPr>
        <w:t xml:space="preserve">-2020гг </w:t>
      </w: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01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4111"/>
        <w:gridCol w:w="992"/>
        <w:gridCol w:w="851"/>
        <w:gridCol w:w="992"/>
      </w:tblGrid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63FAF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914.1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963FA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2031.</w:t>
            </w:r>
            <w:r w:rsidR="00CE41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D9200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78.</w:t>
            </w:r>
            <w:r w:rsidR="00CE41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F6D02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доходы физических лиц с</w:t>
            </w:r>
            <w:r w:rsidR="000C1248"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F6D02" w:rsidP="008F6D02">
            <w:pPr>
              <w:pStyle w:val="af1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  <w:r w:rsidR="00963FAF" w:rsidRPr="008F6D02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D92004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763.</w:t>
            </w:r>
            <w:r w:rsidR="00CE416D"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</w:t>
            </w:r>
            <w:r w:rsidR="00D92004" w:rsidRPr="008F6D02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88.</w:t>
            </w:r>
            <w:r w:rsidR="00CE416D"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  <w:r w:rsidR="00D92004" w:rsidRPr="008F6D02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963FAF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763.</w:t>
            </w:r>
            <w:r w:rsidR="00A24074"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</w:t>
            </w:r>
            <w:r w:rsidR="00963FAF" w:rsidRPr="008F6D02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88.</w:t>
            </w:r>
            <w:r w:rsidR="00CE416D"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252,6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CE416D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286,2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299,9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1,9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CE416D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461,7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514,4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538,5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-39,1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-38,8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-51,9</w:t>
            </w:r>
          </w:p>
          <w:p w:rsidR="006170E5" w:rsidRPr="008F6D02" w:rsidRDefault="006170E5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D02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5A7C99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99,0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6D02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5A7C99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99,0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495,0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5A7C99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5A7C99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физических лиц, взимаемый по ставкам, применяемым к объектам налогообложения, расположенным в 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границах сельских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</w:tr>
      <w:tr w:rsidR="005A7C99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F6D02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</w:t>
            </w:r>
            <w:r w:rsidR="000C124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</w:tr>
      <w:tr w:rsidR="005A7C99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7C99" w:rsidRPr="008F6D02" w:rsidRDefault="005A7C9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0C1248" w:rsidRPr="008F6D02" w:rsidTr="008F6D02">
        <w:trPr>
          <w:trHeight w:val="982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8F6D02"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исключением действий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4E5FC3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</w:t>
            </w:r>
            <w:r w:rsidR="00AE5A65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4E5FC3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5030,</w:t>
            </w:r>
            <w:r w:rsidR="004E5FC3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8112BF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системы Российской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4E5FC3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AE5A65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4E5FC3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5510,4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4E5FC3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5030,6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 xml:space="preserve">000 2 02 </w:t>
            </w:r>
            <w:r w:rsidRPr="008F6D02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F6D02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0C124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CE41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4917,7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4E5FC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5079,0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4596,</w:t>
            </w:r>
            <w:r w:rsidR="004E5FC3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8112BF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8F6D02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F6D02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Дотации на</w:t>
            </w:r>
            <w:r w:rsidR="008112B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CE41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4628,5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AE5A6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4645</w:t>
            </w:r>
            <w:r w:rsidR="00CE41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4596,</w:t>
            </w:r>
            <w:r w:rsidR="004E5FC3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8112BF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8F6D02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334DA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4628,5</w:t>
            </w:r>
          </w:p>
          <w:p w:rsidR="00334DA3" w:rsidRPr="008F6D02" w:rsidRDefault="00334DA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CE41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4645,6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4596,</w:t>
            </w:r>
            <w:r w:rsidR="004E5FC3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334DA3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8F6D02" w:rsidRDefault="00334DA3" w:rsidP="008F6D02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bidi="en-US"/>
              </w:rPr>
              <w:t>000 2 0 2 15002 10 0000 151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8F6D02" w:rsidRDefault="008F6D02" w:rsidP="008F6D0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334DA3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A3" w:rsidRPr="008F6D02" w:rsidRDefault="00334DA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286,2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4DA3" w:rsidRPr="008F6D02" w:rsidRDefault="00334DA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433,4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4DA3" w:rsidRPr="008F6D02" w:rsidRDefault="00334DA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C1248" w:rsidRPr="008F6D02" w:rsidTr="008F6D02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8F6D02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30</w:t>
            </w: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92,6</w:t>
            </w:r>
          </w:p>
        </w:tc>
      </w:tr>
      <w:tr w:rsidR="000C1248" w:rsidRPr="008F6D02" w:rsidTr="008F6D02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8F6D02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35930</w:t>
            </w: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0C1248" w:rsidRPr="008F6D02" w:rsidTr="008F6D02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8F6D02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35118</w:t>
            </w:r>
            <w:r w:rsidRPr="008F6D02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8F6D02">
              <w:rPr>
                <w:rFonts w:ascii="Times New Roman" w:hAnsi="Times New Roman"/>
                <w:sz w:val="24"/>
                <w:szCs w:val="24"/>
                <w:lang w:bidi="en-US"/>
              </w:rPr>
              <w:t>49</w:t>
            </w: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334DA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</w:tr>
      <w:tr w:rsidR="008112BF" w:rsidRPr="008F6D02" w:rsidTr="008F6D02">
        <w:trPr>
          <w:trHeight w:val="819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8F6D02">
              <w:rPr>
                <w:rFonts w:ascii="Times New Roman" w:hAnsi="Times New Roman"/>
                <w:sz w:val="24"/>
                <w:szCs w:val="24"/>
                <w:lang w:bidi="en-US"/>
              </w:rPr>
              <w:t>49</w:t>
            </w:r>
            <w:r w:rsidRPr="008F6D02">
              <w:rPr>
                <w:rFonts w:ascii="Times New Roman" w:hAnsi="Times New Roman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334DA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</w:tr>
      <w:tr w:rsidR="000C1248" w:rsidRPr="008F6D02" w:rsidTr="008F6D0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="008112B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4E5FC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334DA3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9200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541,</w:t>
            </w:r>
            <w:r w:rsidR="00CE41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D9200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7109,</w:t>
            </w:r>
            <w:r w:rsidR="00CE41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</w:tbl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0C1248" w:rsidRPr="006170E5" w:rsidRDefault="006170E5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="00D92004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bidi="en-US"/>
        </w:rPr>
        <w:t xml:space="preserve">                                     </w:t>
      </w: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F6D02" w:rsidRDefault="008F6D0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F6D02" w:rsidRDefault="008F6D0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F6D02" w:rsidRDefault="008F6D0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F6D02" w:rsidRPr="00603F3D" w:rsidRDefault="008F6D0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9"/>
      </w:tblGrid>
      <w:tr w:rsidR="00FD72A1" w:rsidTr="008F6D02">
        <w:tc>
          <w:tcPr>
            <w:tcW w:w="5778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0C1248" w:rsidRPr="00603F3D" w:rsidTr="000C124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8112BF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0C1248" w:rsidRPr="008F6D02" w:rsidRDefault="000C1248" w:rsidP="008F6D02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8F6D0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8112BF" w:rsidRPr="008F6D0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ий сельсовет  на 2018 и плановый период 2019- 2020</w:t>
      </w:r>
      <w:r w:rsidRPr="008F6D0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0C1248" w:rsidRPr="004B0B3F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874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5953"/>
        <w:gridCol w:w="993"/>
        <w:gridCol w:w="992"/>
        <w:gridCol w:w="992"/>
      </w:tblGrid>
      <w:tr w:rsidR="000C1248" w:rsidRPr="008F6D02" w:rsidTr="008F6D02">
        <w:trPr>
          <w:trHeight w:val="23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="008112B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8112B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</w:tr>
      <w:tr w:rsidR="000C1248" w:rsidRPr="008F6D02" w:rsidTr="008F6D02">
        <w:trPr>
          <w:trHeight w:val="4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8112B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8112B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8112B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0C1248" w:rsidRPr="008F6D02" w:rsidTr="008F6D02">
        <w:trPr>
          <w:trHeight w:val="36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</w:tr>
      <w:tr w:rsidR="000C1248" w:rsidRPr="008F6D02" w:rsidTr="008F6D02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высших исполнительных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481,7</w:t>
            </w:r>
          </w:p>
        </w:tc>
      </w:tr>
      <w:tr w:rsidR="000C1248" w:rsidRPr="008F6D02" w:rsidTr="008F6D02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8112BF" w:rsidRPr="008F6D02" w:rsidTr="008F6D02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8112B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0C1248" w:rsidRPr="008F6D02" w:rsidTr="008F6D02">
        <w:trPr>
          <w:trHeight w:val="30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</w:t>
            </w:r>
            <w:r w:rsidR="00AA0364"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0C1248" w:rsidRPr="008F6D02" w:rsidTr="008F6D02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112B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0C1248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C1248" w:rsidRPr="008F6D02" w:rsidTr="008F6D02">
        <w:trPr>
          <w:trHeight w:val="38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017EEF" w:rsidRPr="008F6D02" w:rsidTr="008F6D02">
        <w:trPr>
          <w:trHeight w:val="38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0C1248" w:rsidRPr="008F6D02" w:rsidTr="008F6D02">
        <w:trPr>
          <w:trHeight w:val="44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395B39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0C1248" w:rsidRPr="008F6D02" w:rsidTr="008F6D02">
        <w:trPr>
          <w:trHeight w:val="44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0C1248" w:rsidRPr="008F6D02" w:rsidTr="008F6D02">
        <w:trPr>
          <w:trHeight w:val="44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от чрезвычайных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108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138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C1248" w:rsidRPr="008F6D02" w:rsidTr="008F6D02">
        <w:trPr>
          <w:trHeight w:val="44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395B39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</w:tr>
      <w:tr w:rsidR="000C1248" w:rsidRPr="008F6D02" w:rsidTr="008F6D02">
        <w:trPr>
          <w:trHeight w:val="40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627</w:t>
            </w:r>
            <w:r w:rsidR="000E50CA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002489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652.2</w:t>
            </w:r>
          </w:p>
        </w:tc>
      </w:tr>
      <w:tr w:rsidR="000C1248" w:rsidRPr="008F6D02" w:rsidTr="008F6D02">
        <w:trPr>
          <w:trHeight w:val="312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587</w:t>
            </w:r>
            <w:r w:rsidR="000E50CA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002489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E50CA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612.2</w:t>
            </w:r>
          </w:p>
        </w:tc>
      </w:tr>
      <w:tr w:rsidR="000C1248" w:rsidRPr="008F6D02" w:rsidTr="008F6D02">
        <w:trPr>
          <w:trHeight w:val="5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0C1248" w:rsidRPr="008F6D02" w:rsidTr="008F6D02">
        <w:trPr>
          <w:trHeight w:val="239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53</w:t>
            </w:r>
            <w:r w:rsidR="00B750C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43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8F6D02" w:rsidTr="008F6D02">
        <w:trPr>
          <w:trHeight w:val="259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0C1248" w:rsidRPr="008F6D02" w:rsidTr="008F6D02">
        <w:trPr>
          <w:trHeight w:val="266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17EEF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="00017EEF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8F6D02" w:rsidTr="008F6D02">
        <w:trPr>
          <w:trHeight w:val="28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0248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8F6D02" w:rsidTr="008F6D02">
        <w:trPr>
          <w:trHeight w:val="4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0248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8F6D02" w:rsidTr="008F6D02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395B39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2C6CF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2C6CF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3,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0C1248" w:rsidRPr="008F6D02" w:rsidTr="008F6D02">
        <w:trPr>
          <w:trHeight w:val="252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395B39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2C6CF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2C6CF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3,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0C1248" w:rsidRPr="008F6D02" w:rsidTr="008F6D02">
        <w:trPr>
          <w:trHeight w:val="28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0248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5410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67618A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0C1248" w:rsidRPr="008F6D02" w:rsidTr="008F6D02">
        <w:trPr>
          <w:trHeight w:val="3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0248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5410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67618A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017EEF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0C1248" w:rsidRPr="008F6D02" w:rsidTr="008F6D02">
        <w:trPr>
          <w:trHeight w:val="16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E5FC3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0E50CA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35</w:t>
            </w:r>
            <w:r w:rsidR="000E50CA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5,5</w:t>
            </w:r>
          </w:p>
        </w:tc>
      </w:tr>
      <w:tr w:rsidR="000C1248" w:rsidRPr="008F6D02" w:rsidTr="008F6D02">
        <w:trPr>
          <w:trHeight w:val="16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Всего</w:t>
            </w:r>
            <w:r w:rsidR="000C124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="000C1248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C1248" w:rsidRPr="008F6D02" w:rsidRDefault="004E5FC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0E50CA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541,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C1248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0E50CA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109,</w:t>
            </w:r>
            <w:r w:rsidR="00A240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017EEF" w:rsidRPr="008F6D02" w:rsidTr="008F6D02">
        <w:trPr>
          <w:trHeight w:val="16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8F6D02" w:rsidRDefault="00017EEF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8F6D02" w:rsidRDefault="00017EEF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C1248" w:rsidRPr="008F6D02" w:rsidRDefault="000C1248" w:rsidP="008F6D02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8F6D02" w:rsidRDefault="000C1248" w:rsidP="008F6D02">
      <w:pPr>
        <w:pStyle w:val="af1"/>
        <w:rPr>
          <w:rFonts w:ascii="Times New Roman" w:hAnsi="Times New Roman"/>
          <w:sz w:val="28"/>
          <w:szCs w:val="28"/>
        </w:rPr>
        <w:sectPr w:rsidR="000C1248" w:rsidRPr="008F6D02" w:rsidSect="00EB616E">
          <w:pgSz w:w="11906" w:h="16838"/>
          <w:pgMar w:top="1134" w:right="850" w:bottom="1134" w:left="1155" w:header="720" w:footer="720" w:gutter="0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87"/>
      </w:tblGrid>
      <w:tr w:rsidR="00FD72A1" w:rsidTr="008F6D02">
        <w:tc>
          <w:tcPr>
            <w:tcW w:w="9322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248" w:rsidRPr="004D47C7" w:rsidRDefault="000C1248" w:rsidP="004D47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D47C7" w:rsidRPr="008F6D02" w:rsidRDefault="000C1248" w:rsidP="004D4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02">
        <w:rPr>
          <w:rFonts w:ascii="Times New Roman" w:hAnsi="Times New Roman" w:cs="Times New Roman"/>
          <w:b/>
          <w:sz w:val="28"/>
          <w:szCs w:val="28"/>
        </w:rPr>
        <w:t>ВЕДОМСТВЕННАЯ СТРУКТУРА РАСХ</w:t>
      </w:r>
      <w:r w:rsidR="004A39D6" w:rsidRPr="008F6D02">
        <w:rPr>
          <w:rFonts w:ascii="Times New Roman" w:hAnsi="Times New Roman" w:cs="Times New Roman"/>
          <w:b/>
          <w:sz w:val="28"/>
          <w:szCs w:val="28"/>
        </w:rPr>
        <w:t>ОДОВ  БЮДЖЕТА ПОСЕЛЕНИЯ  НА 2018  И ПЛАНОВЫЙ ПЕРИОД  2019</w:t>
      </w:r>
      <w:r w:rsidRPr="008F6D02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A39D6" w:rsidRPr="008F6D02">
        <w:rPr>
          <w:rFonts w:ascii="Times New Roman" w:hAnsi="Times New Roman" w:cs="Times New Roman"/>
          <w:b/>
          <w:sz w:val="28"/>
          <w:szCs w:val="28"/>
        </w:rPr>
        <w:t>2020 гг</w:t>
      </w:r>
    </w:p>
    <w:p w:rsidR="000C1248" w:rsidRPr="004D47C7" w:rsidRDefault="000C1248" w:rsidP="004D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20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709"/>
        <w:gridCol w:w="567"/>
        <w:gridCol w:w="709"/>
        <w:gridCol w:w="1842"/>
        <w:gridCol w:w="851"/>
        <w:gridCol w:w="1134"/>
        <w:gridCol w:w="1134"/>
        <w:gridCol w:w="992"/>
        <w:gridCol w:w="40"/>
      </w:tblGrid>
      <w:tr w:rsidR="000C1248" w:rsidRPr="008F6D02" w:rsidTr="008F6D02">
        <w:trPr>
          <w:gridAfter w:val="1"/>
          <w:wAfter w:w="40" w:type="dxa"/>
          <w:trHeight w:val="55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="001C707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201</w:t>
            </w:r>
            <w:r w:rsidR="001C707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1C707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</w:tr>
      <w:tr w:rsidR="00535788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53578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578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53578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788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3578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0C1248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</w:tr>
      <w:tr w:rsidR="000C1248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4A39D6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0C1248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C1248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8F6D02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8F6D02" w:rsidRDefault="000C124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</w:tr>
      <w:tr w:rsidR="001C7072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8F6D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функций органов местного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1C7072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072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72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1C7072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072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8F6D02" w:rsidRPr="008F6D02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C7072" w:rsidRPr="008F6D02" w:rsidTr="008F6D02">
        <w:trPr>
          <w:gridAfter w:val="1"/>
          <w:wAfter w:w="40" w:type="dxa"/>
          <w:trHeight w:val="667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072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C7072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072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C7072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1C7072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72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1C7072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072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1C7072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072" w:rsidRPr="008F6D02" w:rsidRDefault="001C7072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4799C" w:rsidRPr="008F6D02" w:rsidTr="008F6D02">
        <w:trPr>
          <w:gridAfter w:val="1"/>
          <w:wAfter w:w="40" w:type="dxa"/>
          <w:trHeight w:val="3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E08A0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481,7</w:t>
            </w: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8E08A0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A0" w:rsidRPr="008F6D02" w:rsidRDefault="008E08A0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A0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8E08A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8E08A0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8F6D02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нужд, осуществление</w:t>
            </w: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F584E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726B73" w:rsidRPr="008F6D0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</w:t>
            </w:r>
            <w:r w:rsidRPr="008F6D0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F584E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84E" w:rsidRPr="008F6D02" w:rsidRDefault="00BF584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гг.»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8F6D02" w:rsidRPr="008F6D02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8F6D0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деятельности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479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416B76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99C" w:rsidRPr="008F6D02" w:rsidRDefault="003479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6B76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76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76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76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76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76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76" w:rsidRPr="008F6D02" w:rsidRDefault="00416B76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76" w:rsidRPr="008F6D02" w:rsidRDefault="00416B76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6B76" w:rsidRPr="008F6D02" w:rsidRDefault="00416B76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B76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56919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8F6D02" w:rsidRPr="008F6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56919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726B73" w:rsidRPr="008F6D0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, передаваемые в районный бюджет по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соглашению на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органов финансового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56919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56919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556919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функций органов местного </w:t>
            </w:r>
            <w:r w:rsidR="008F6D02" w:rsidRPr="008F6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556919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8F6D02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</w:t>
            </w:r>
            <w:r w:rsidR="00556919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556919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919" w:rsidRPr="008F6D02" w:rsidRDefault="0055691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535788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535788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77 1</w:t>
            </w:r>
            <w:r w:rsidR="00535788" w:rsidRPr="008F6D02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535788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  <w:r w:rsidR="00726B73" w:rsidRPr="008F6D02">
              <w:rPr>
                <w:rFonts w:ascii="Times New Roman" w:hAnsi="Times New Roman"/>
                <w:sz w:val="28"/>
                <w:szCs w:val="28"/>
              </w:rPr>
              <w:t>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77 1</w:t>
            </w:r>
            <w:r w:rsidR="00535788" w:rsidRPr="008F6D02">
              <w:rPr>
                <w:rFonts w:ascii="Times New Roman" w:hAnsi="Times New Roman"/>
                <w:sz w:val="28"/>
                <w:szCs w:val="28"/>
              </w:rPr>
              <w:t xml:space="preserve">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788" w:rsidRPr="008F6D02" w:rsidRDefault="00535788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AF0C74" w:rsidRPr="008F6D02" w:rsidTr="008F6D02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AF0C74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F0C74" w:rsidRPr="008F6D02" w:rsidTr="008F6D02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AF0C74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95B39" w:rsidRPr="008F6D02" w:rsidTr="008F6D02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95B39" w:rsidRPr="008F6D02" w:rsidTr="008F6D02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95B39" w:rsidRPr="008F6D02" w:rsidTr="008F6D02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9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5B39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8F6D02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726B73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п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039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F0C74" w:rsidRPr="008F6D02" w:rsidTr="008F6D02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F0C74" w:rsidRPr="008F6D02" w:rsidRDefault="00AF0C74" w:rsidP="008F6D0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6D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r w:rsidR="008F6D02" w:rsidRPr="008F6D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территориях, где</w:t>
                  </w:r>
                  <w:r w:rsidRPr="008F6D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:rsidR="00AF0C74" w:rsidRPr="008F6D02" w:rsidRDefault="00AF0C74" w:rsidP="008F6D0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F0C74" w:rsidRPr="008F6D02" w:rsidRDefault="00AF0C74" w:rsidP="008F6D0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6D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F0C74" w:rsidRPr="008F6D02" w:rsidRDefault="00AF0C74" w:rsidP="008F6D0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6D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F0C74" w:rsidRPr="008F6D02" w:rsidRDefault="00AF0C74" w:rsidP="008F6D0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6D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82 7 01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82 7 01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663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82 7 01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8F6D02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</w:t>
            </w:r>
            <w:r w:rsidRPr="008F6D02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C34E5E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о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395B39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обеспечения являются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  <w:r w:rsidR="008F6D02" w:rsidRPr="008F6D02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270E4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государственную регистрацию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 xml:space="preserve">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77 2 00  5930</w:t>
            </w:r>
            <w:r w:rsidR="00CC6526" w:rsidRPr="008F6D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13F6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77 2 00  5930</w:t>
            </w:r>
            <w:r w:rsidR="00CC6526" w:rsidRPr="008F6D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391,6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391,6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150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108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150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108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9575C7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</w:t>
            </w:r>
            <w:r w:rsidR="00AF0C74"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02 </w:t>
            </w:r>
            <w:r w:rsidR="00AF0C74"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="00AF0C74"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15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108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</w:t>
            </w:r>
            <w:r w:rsidR="009575C7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мероприятие «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Мероприятия по обеспечению первичных мер пожарной безопасности в границах населенных </w:t>
            </w:r>
            <w:r w:rsidR="009575C7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пунктов поселения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395B39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</w:t>
            </w:r>
            <w:r w:rsidR="00395B39" w:rsidRPr="008F6D02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</w:t>
            </w:r>
            <w:r w:rsidR="00395B39" w:rsidRPr="008F6D02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138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A036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AA036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Расходы на создание резерва финансовых </w:t>
            </w:r>
            <w:r w:rsidR="009575C7" w:rsidRPr="008F6D02">
              <w:rPr>
                <w:rFonts w:ascii="Times New Roman" w:hAnsi="Times New Roman"/>
                <w:sz w:val="28"/>
                <w:szCs w:val="28"/>
              </w:rPr>
              <w:t>и материальных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AA036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364" w:rsidRPr="008F6D02" w:rsidRDefault="00AA036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9575C7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lastRenderedPageBreak/>
              <w:t>Прочие непрограммные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270E40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о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1199,1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627,4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652,2</w:t>
            </w:r>
          </w:p>
        </w:tc>
      </w:tr>
      <w:tr w:rsidR="00AF0C74" w:rsidRPr="008F6D02" w:rsidTr="009575C7">
        <w:trPr>
          <w:gridAfter w:val="1"/>
          <w:wAfter w:w="40" w:type="dxa"/>
          <w:trHeight w:val="327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587,4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612,2</w:t>
            </w:r>
          </w:p>
        </w:tc>
      </w:tr>
      <w:tr w:rsidR="00EE1CA1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1CA1" w:rsidRPr="008F6D02" w:rsidTr="008F6D02">
        <w:trPr>
          <w:gridAfter w:val="1"/>
          <w:wAfter w:w="40" w:type="dxa"/>
          <w:trHeight w:val="103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9575C7" w:rsidRPr="008F6D02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Содержание, капитальный </w:t>
            </w:r>
            <w:r w:rsidR="009575C7" w:rsidRPr="008F6D02">
              <w:rPr>
                <w:rFonts w:ascii="Times New Roman" w:hAnsi="Times New Roman"/>
                <w:sz w:val="28"/>
                <w:szCs w:val="28"/>
              </w:rPr>
              <w:t>ремонт и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</w:t>
            </w:r>
            <w:r w:rsidR="0095501D" w:rsidRPr="008F6D02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95501D" w:rsidRPr="008F6D0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</w:t>
            </w:r>
            <w:r w:rsidR="0095501D" w:rsidRPr="008F6D02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95501D" w:rsidRPr="008F6D0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и </w:t>
            </w:r>
            <w:r w:rsidRPr="008F6D02">
              <w:rPr>
                <w:rFonts w:ascii="Times New Roman" w:hAnsi="Times New Roman"/>
                <w:sz w:val="28"/>
                <w:szCs w:val="28"/>
              </w:rPr>
              <w:lastRenderedPageBreak/>
              <w:t>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</w:rPr>
              <w:t>587,4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</w:t>
            </w:r>
            <w:r w:rsidR="00AA0364" w:rsidRPr="008F6D02">
              <w:rPr>
                <w:rFonts w:ascii="Times New Roman" w:hAnsi="Times New Roman"/>
                <w:sz w:val="28"/>
                <w:szCs w:val="28"/>
              </w:rPr>
              <w:t>612</w:t>
            </w:r>
            <w:r w:rsidR="006F336E" w:rsidRPr="008F6D02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EE1CA1" w:rsidRPr="008F6D02" w:rsidTr="009575C7">
        <w:trPr>
          <w:gridAfter w:val="1"/>
          <w:wAfter w:w="40" w:type="dxa"/>
          <w:trHeight w:val="341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336E" w:rsidRPr="008F6D02" w:rsidRDefault="006F336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</w:t>
            </w:r>
            <w:r w:rsidR="0095501D" w:rsidRPr="008F6D02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36E" w:rsidRPr="008F6D02" w:rsidRDefault="006F336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</w:t>
            </w:r>
            <w:r w:rsidR="0095501D" w:rsidRPr="008F6D02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E06DEF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E06DEF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AF0C74" w:rsidRPr="008F6D02" w:rsidTr="009575C7">
        <w:trPr>
          <w:gridAfter w:val="1"/>
          <w:wAfter w:w="40" w:type="dxa"/>
          <w:trHeight w:val="75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E06DEF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E06DEF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270E4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E83E7E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270E4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р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еа</w:t>
            </w:r>
            <w:r w:rsidRPr="008F6D02">
              <w:rPr>
                <w:rFonts w:ascii="Times New Roman" w:hAnsi="Times New Roman"/>
                <w:sz w:val="28"/>
                <w:szCs w:val="28"/>
              </w:rPr>
              <w:t xml:space="preserve">лизацию 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E83E7E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530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430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9575C7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 Модерни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E83E7E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370,5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E83E7E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="00AF0C74" w:rsidRPr="008F6D0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E83E7E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="00AF0C74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F0C74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8F6D02"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AF0C74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9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E83E7E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9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83E7E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E7E" w:rsidRPr="008F6D02" w:rsidRDefault="00E83E7E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E83E7E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3E7E" w:rsidRPr="008F6D02" w:rsidRDefault="00E83E7E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E7E" w:rsidRPr="008F6D02" w:rsidRDefault="00E83E7E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</w:t>
            </w:r>
            <w:r w:rsidR="00AF0C74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="00AF0C74"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25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25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9575C7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270E4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Расходы на организацию 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 xml:space="preserve"> и содержание уличного освещения</w:t>
            </w:r>
          </w:p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77 4 00 90780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77 4 00 90780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270E4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Расходы на мероприятия 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 xml:space="preserve">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270E4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организацию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 xml:space="preserve">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270E40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мероприятия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 xml:space="preserve">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F113F6" w:rsidP="009575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501F7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501F7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501F7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501F7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501F7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501F7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270E40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</w:t>
            </w:r>
            <w:r w:rsidR="00AF0C74" w:rsidRPr="008F6D02">
              <w:rPr>
                <w:rFonts w:ascii="Times New Roman" w:hAnsi="Times New Roman"/>
                <w:sz w:val="28"/>
                <w:szCs w:val="28"/>
              </w:rPr>
              <w:t xml:space="preserve">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113F6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95501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F0C7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E83E7E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F0C74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  <w:r w:rsidR="00E83E7E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3,2</w:t>
            </w:r>
          </w:p>
        </w:tc>
      </w:tr>
      <w:tr w:rsidR="00EE1CA1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1CA1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E1CA1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1CA1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E1CA1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1CA1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E1CA1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EE1CA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CA1" w:rsidRPr="008F6D02" w:rsidRDefault="00395B39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1CA1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EE1CA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1CA1" w:rsidRPr="008F6D02" w:rsidRDefault="00EE1CA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F0C74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AF0C7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74" w:rsidRPr="008F6D02" w:rsidRDefault="00F8794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678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257,9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87390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678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391</w:t>
            </w:r>
            <w:r w:rsidR="00093235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C74" w:rsidRPr="008F6D02" w:rsidRDefault="00AF0C7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6786D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6D" w:rsidRPr="008F6D02" w:rsidRDefault="00A6786D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6D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6D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6D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6D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6D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6D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1257,9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86D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86D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63E03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03" w:rsidRPr="008F6D02" w:rsidRDefault="0087390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03" w:rsidRPr="008F6D02" w:rsidRDefault="00A63E0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03" w:rsidRPr="008F6D02" w:rsidRDefault="00A63E03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03" w:rsidRPr="008F6D02" w:rsidRDefault="00A63E03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03" w:rsidRPr="008F6D02" w:rsidRDefault="00A5410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</w:t>
            </w:r>
            <w:r w:rsidR="00555E8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</w:t>
            </w:r>
            <w:r w:rsidR="00A63E03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03" w:rsidRPr="008F6D02" w:rsidRDefault="0087390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03" w:rsidRPr="008F6D02" w:rsidRDefault="002414CB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678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E03" w:rsidRPr="008F6D02" w:rsidRDefault="00501F70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678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E03" w:rsidRPr="008F6D02" w:rsidRDefault="00A63E03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73901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873901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</w:t>
            </w:r>
            <w:r w:rsidRPr="008F6D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87390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87390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87390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555E8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82 5</w:t>
            </w:r>
            <w:r w:rsidR="0087390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87390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555E8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678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054,4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3901" w:rsidRPr="008F6D02" w:rsidRDefault="0087390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3901" w:rsidRPr="008F6D02" w:rsidRDefault="0087390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73901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555E84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87390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87390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873901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9575C7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r w:rsidR="00555E8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="0087390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73901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873901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873901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01" w:rsidRPr="008F6D02" w:rsidRDefault="00555E8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3901" w:rsidRPr="008F6D02" w:rsidRDefault="0087390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3901" w:rsidRPr="008F6D02" w:rsidRDefault="00873901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53A9C" w:rsidRPr="008F6D02" w:rsidTr="008F6D02">
        <w:trPr>
          <w:gridAfter w:val="1"/>
          <w:wAfter w:w="40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9575C7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r w:rsidR="00555E84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555E84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93,2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93235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93,2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644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644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 xml:space="preserve">Средства  поселения, передаваемые в районный бюджет </w:t>
            </w:r>
            <w:r w:rsidRPr="008F6D02">
              <w:rPr>
                <w:rFonts w:ascii="Times New Roman" w:hAnsi="Times New Roman"/>
                <w:sz w:val="28"/>
                <w:szCs w:val="28"/>
              </w:rPr>
              <w:lastRenderedPageBreak/>
              <w:t>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555E84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77 4 00</w:t>
            </w:r>
            <w:r w:rsidR="00053A9C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6786D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248</w:t>
            </w:r>
            <w:r w:rsidR="002616F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A6786D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2616F2"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9575C7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53A9C" w:rsidRPr="008F6D02" w:rsidTr="009575C7">
        <w:trPr>
          <w:gridAfter w:val="1"/>
          <w:wAfter w:w="40" w:type="dxa"/>
          <w:trHeight w:val="69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9575C7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6D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F6D02">
              <w:rPr>
                <w:rFonts w:ascii="Times New Roman" w:hAnsi="Times New Roman"/>
                <w:sz w:val="28"/>
                <w:szCs w:val="28"/>
              </w:rPr>
              <w:t>355,5</w:t>
            </w:r>
          </w:p>
        </w:tc>
      </w:tr>
      <w:tr w:rsidR="00053A9C" w:rsidRPr="008F6D02" w:rsidTr="008F6D02">
        <w:trPr>
          <w:gridAfter w:val="1"/>
          <w:wAfter w:w="40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7015,8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A9C" w:rsidRPr="008F6D02" w:rsidRDefault="00053A9C" w:rsidP="008F6D0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6D02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</w:tbl>
    <w:p w:rsidR="000C1248" w:rsidRPr="008F6D02" w:rsidRDefault="000C1248" w:rsidP="008F6D02">
      <w:pPr>
        <w:pStyle w:val="af1"/>
        <w:rPr>
          <w:rFonts w:ascii="Times New Roman" w:hAnsi="Times New Roman"/>
          <w:sz w:val="28"/>
          <w:szCs w:val="28"/>
          <w:lang w:bidi="en-US"/>
        </w:rPr>
      </w:pPr>
    </w:p>
    <w:p w:rsidR="000C1248" w:rsidRPr="008F6D02" w:rsidRDefault="000C1248" w:rsidP="008F6D02">
      <w:pPr>
        <w:pStyle w:val="af1"/>
        <w:rPr>
          <w:rFonts w:ascii="Times New Roman" w:hAnsi="Times New Roman"/>
          <w:sz w:val="28"/>
          <w:szCs w:val="28"/>
          <w:lang w:bidi="en-US"/>
        </w:rPr>
        <w:sectPr w:rsidR="000C1248" w:rsidRPr="008F6D02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FD72A1" w:rsidTr="00B53882">
        <w:tc>
          <w:tcPr>
            <w:tcW w:w="9747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B53882" w:rsidRDefault="000C1248" w:rsidP="00B53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882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B53882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B53882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B538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53882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B53882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B53882">
        <w:rPr>
          <w:rFonts w:ascii="Times New Roman" w:eastAsia="Calibri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</w:t>
      </w:r>
      <w:r w:rsidR="00C11E50" w:rsidRPr="00B53882">
        <w:rPr>
          <w:rFonts w:ascii="Times New Roman" w:eastAsia="Calibri" w:hAnsi="Times New Roman" w:cs="Times New Roman"/>
          <w:sz w:val="28"/>
          <w:szCs w:val="28"/>
        </w:rPr>
        <w:t xml:space="preserve">КЛАССИФИКАЦИИ РАСХОДОВ НА 2018-2020 </w:t>
      </w:r>
      <w:r w:rsidRPr="00B53882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95501D" w:rsidRPr="00D039D3" w:rsidRDefault="00DE151E" w:rsidP="009550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151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  <w:r w:rsidR="0095501D" w:rsidRPr="0095501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tbl>
      <w:tblPr>
        <w:tblW w:w="1506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2"/>
        <w:gridCol w:w="709"/>
        <w:gridCol w:w="850"/>
        <w:gridCol w:w="1985"/>
        <w:gridCol w:w="708"/>
        <w:gridCol w:w="1276"/>
        <w:gridCol w:w="992"/>
        <w:gridCol w:w="1134"/>
        <w:gridCol w:w="40"/>
      </w:tblGrid>
      <w:tr w:rsidR="00D039D3" w:rsidRPr="00B53882" w:rsidTr="00B53882">
        <w:trPr>
          <w:gridAfter w:val="1"/>
          <w:wAfter w:w="40" w:type="dxa"/>
          <w:trHeight w:val="55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2027,7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функций органов местного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B53882" w:rsidRPr="00B53882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B53882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704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3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670,5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B53882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нужд, осуществление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</w:t>
            </w: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B53882" w:rsidRPr="00B53882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B53882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деятельности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B53882" w:rsidRPr="00B5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соглашению на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органов финансового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B53882" w:rsidRPr="00B5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B53882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</w:t>
            </w:r>
            <w:r w:rsidR="00D039D3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D039D3" w:rsidRPr="00B53882" w:rsidTr="00B53882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039D3" w:rsidRPr="00B53882" w:rsidTr="00B53882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Проведение регистрации прав на </w:t>
            </w: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объекты муниципальной собственности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B53882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D039D3" w:rsidRPr="00B53882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936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D039D3" w:rsidRPr="00B53882" w:rsidTr="00B53882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D039D3" w:rsidRPr="00B53882" w:rsidRDefault="00D039D3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r w:rsidR="00B53882"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территориях, где</w:t>
                  </w: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:rsidR="00D039D3" w:rsidRPr="00B53882" w:rsidRDefault="00D039D3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D039D3" w:rsidRPr="00B53882" w:rsidRDefault="00D039D3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D039D3" w:rsidRPr="00B53882" w:rsidRDefault="00D039D3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D039D3" w:rsidRPr="00B53882" w:rsidRDefault="00D039D3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82 7 01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82 7 01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82 7 01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B53882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обеспечения являются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77 2 00  5930</w:t>
            </w:r>
            <w:r w:rsidR="00CC6526" w:rsidRPr="00B538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77 2 00  5930</w:t>
            </w:r>
            <w:r w:rsidR="00CC6526" w:rsidRPr="00B5388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391,6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391,6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Национальная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1627,4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1652,2</w:t>
            </w:r>
          </w:p>
        </w:tc>
      </w:tr>
      <w:tr w:rsidR="00D039D3" w:rsidRPr="00B53882" w:rsidTr="00B53882">
        <w:trPr>
          <w:gridAfter w:val="1"/>
          <w:wAfter w:w="40" w:type="dxa"/>
          <w:trHeight w:val="36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1587,4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1612,2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  <w:trHeight w:val="103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Содержание, капитальный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ремонт и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1612,2</w:t>
            </w:r>
          </w:p>
        </w:tc>
      </w:tr>
      <w:tr w:rsidR="00D039D3" w:rsidRPr="00B53882" w:rsidTr="00B53882">
        <w:trPr>
          <w:gridAfter w:val="1"/>
          <w:wAfter w:w="40" w:type="dxa"/>
          <w:trHeight w:val="36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530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430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B5388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9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9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организацию и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77 4 00 90780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77 4 00 90780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культуры, организация </w:t>
            </w: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деятельности и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мероприятий учреждений культуры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1257,9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1257,9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1054,4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1054,4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039D3" w:rsidRPr="00B53882" w:rsidTr="00B53882">
        <w:trPr>
          <w:gridAfter w:val="1"/>
          <w:wAfter w:w="40" w:type="dxa"/>
          <w:trHeight w:val="728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355,5</w:t>
            </w:r>
          </w:p>
        </w:tc>
      </w:tr>
      <w:tr w:rsidR="00D039D3" w:rsidRPr="00B53882" w:rsidTr="00B53882">
        <w:trPr>
          <w:gridAfter w:val="1"/>
          <w:wAfter w:w="40" w:type="dxa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7015,8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</w:tbl>
    <w:p w:rsidR="0095501D" w:rsidRPr="00B53882" w:rsidRDefault="0095501D" w:rsidP="00B53882">
      <w:pPr>
        <w:pStyle w:val="af1"/>
        <w:rPr>
          <w:rFonts w:ascii="Times New Roman" w:hAnsi="Times New Roman"/>
          <w:sz w:val="28"/>
          <w:szCs w:val="28"/>
          <w:lang w:bidi="en-US"/>
        </w:rPr>
      </w:pPr>
    </w:p>
    <w:p w:rsidR="000C1248" w:rsidRPr="00B53882" w:rsidRDefault="000C1248" w:rsidP="00B53882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B53882" w:rsidRDefault="000C1248" w:rsidP="00B53882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B53882" w:rsidRDefault="000C1248" w:rsidP="00B53882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B53882" w:rsidRDefault="000C1248" w:rsidP="00B53882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B53882" w:rsidRDefault="000C1248" w:rsidP="00B53882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B53882" w:rsidRDefault="000C1248" w:rsidP="00B53882">
      <w:pPr>
        <w:pStyle w:val="af1"/>
        <w:rPr>
          <w:rFonts w:ascii="Times New Roman" w:hAnsi="Times New Roman"/>
          <w:sz w:val="28"/>
          <w:szCs w:val="28"/>
          <w:lang w:bidi="en-US"/>
        </w:rPr>
        <w:sectPr w:rsidR="000C1248" w:rsidRPr="00B53882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89"/>
      </w:tblGrid>
      <w:tr w:rsidR="00FD72A1" w:rsidTr="00B53882">
        <w:tc>
          <w:tcPr>
            <w:tcW w:w="4928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248" w:rsidRDefault="000C1248" w:rsidP="000C12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B53882" w:rsidRDefault="00897BAE" w:rsidP="00897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C1248" w:rsidRPr="00B5388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0C1248" w:rsidRPr="00B53882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B5388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0C1248" w:rsidRPr="00B53882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B5388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10061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4"/>
        <w:gridCol w:w="992"/>
        <w:gridCol w:w="993"/>
        <w:gridCol w:w="992"/>
      </w:tblGrid>
      <w:tr w:rsidR="000C1248" w:rsidRPr="00B53882" w:rsidTr="00B53882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муниципальных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201</w:t>
            </w:r>
            <w:r w:rsidR="00280E1B" w:rsidRPr="00B538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201</w:t>
            </w:r>
            <w:r w:rsidR="00280E1B" w:rsidRPr="00B538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</w:t>
            </w:r>
            <w:r w:rsidR="00280E1B" w:rsidRPr="00B538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C1248" w:rsidRPr="00B53882" w:rsidTr="00B53882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соглашению, </w:t>
            </w:r>
            <w:r w:rsidR="00B53882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всего, в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12D34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039D3"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46.9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12D34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277,9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12D34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277,9</w:t>
            </w:r>
          </w:p>
        </w:tc>
      </w:tr>
      <w:tr w:rsidR="005E31C2" w:rsidRPr="00B53882" w:rsidTr="00B53882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муниципальных учреждений культуры</w:t>
            </w:r>
          </w:p>
          <w:p w:rsidR="005E31C2" w:rsidRPr="00B53882" w:rsidRDefault="005E31C2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82 5 01 </w:t>
            </w:r>
            <w:r w:rsidR="00053A9C"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60540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53A9C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53A9C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53882" w:rsidRDefault="00053A9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1248,8</w:t>
            </w:r>
          </w:p>
          <w:p w:rsidR="00053A9C" w:rsidRPr="00B53882" w:rsidRDefault="00053A9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053A9C" w:rsidRPr="00B53882" w:rsidTr="00B53882">
        <w:trPr>
          <w:trHeight w:val="462"/>
        </w:trPr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B53882" w:rsidRDefault="00053A9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0801 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82 5 01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1030 540 251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163,4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B53882" w:rsidRDefault="00053A9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Pr="00B53882" w:rsidRDefault="00053A9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5E31C2" w:rsidRPr="00B53882" w:rsidTr="00B53882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</w:t>
            </w:r>
            <w:r w:rsidR="00B53882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финансового (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финансово-бюджетного надзора)</w:t>
            </w:r>
          </w:p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(0106 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97BAE"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2 1 01 60020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E31C2" w:rsidRPr="00B53882" w:rsidTr="00B53882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3882" w:rsidRDefault="00B53882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</w:t>
            </w:r>
            <w:r w:rsidR="005E31C2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5E31C2" w:rsidRPr="00B53882" w:rsidRDefault="005E31C2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(0106 77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1 0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06003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5E31C2" w:rsidRPr="00B53882" w:rsidTr="00B53882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(0104 </w:t>
            </w:r>
            <w:r w:rsidR="00897BAE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2 1 01 60010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540, 251)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53882" w:rsidRDefault="005E31C2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9"/>
      </w:tblGrid>
      <w:tr w:rsidR="00FD72A1" w:rsidTr="008F6D02">
        <w:tc>
          <w:tcPr>
            <w:tcW w:w="5778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2D34" w:rsidRPr="00E12D34" w:rsidRDefault="00E12D34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Pr="00B53882" w:rsidRDefault="000C1248" w:rsidP="00B538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B53882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Программа муниципальных гарантий  МО Ключевский сельсовет  в вал</w:t>
      </w:r>
      <w:r w:rsidR="00280E1B" w:rsidRPr="00B53882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юте Российской Федерации на 2018-2020</w:t>
      </w:r>
      <w:r w:rsidRPr="00B53882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год</w:t>
      </w:r>
    </w:p>
    <w:p w:rsidR="000C1248" w:rsidRPr="00B53882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986"/>
        <w:gridCol w:w="992"/>
        <w:gridCol w:w="1559"/>
        <w:gridCol w:w="1134"/>
        <w:gridCol w:w="1134"/>
        <w:gridCol w:w="567"/>
        <w:gridCol w:w="630"/>
        <w:gridCol w:w="510"/>
        <w:gridCol w:w="561"/>
        <w:gridCol w:w="1278"/>
      </w:tblGrid>
      <w:tr w:rsidR="000C1248" w:rsidRPr="00B53882" w:rsidTr="000C1248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гаранти-рования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Провер-ка финансо-вого состояния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Наличие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права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регресс-ного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требова-ния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Сумма обязательств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Иные условия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предостав-ления и исполнения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гарантий</w:t>
            </w:r>
          </w:p>
        </w:tc>
      </w:tr>
      <w:tr w:rsidR="000C1248" w:rsidRPr="00B53882" w:rsidTr="000C1248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 01.01.201</w:t>
            </w:r>
            <w:r w:rsidR="00280E1B"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 01.01.201</w:t>
            </w:r>
            <w:r w:rsidR="00280E1B"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280E1B"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280E1B"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C1248" w:rsidRPr="00B53882" w:rsidTr="000C12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0C124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0</w:t>
            </w:r>
          </w:p>
          <w:p w:rsidR="000C1248" w:rsidRPr="00B53882" w:rsidRDefault="000C1248" w:rsidP="000C124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0C1248" w:rsidRPr="00B53882" w:rsidRDefault="000C1248" w:rsidP="000C124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0C124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0C1248" w:rsidRPr="00B53882" w:rsidTr="000C12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53882" w:rsidRPr="00B57A44" w:rsidRDefault="00B53882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9"/>
      </w:tblGrid>
      <w:tr w:rsidR="00FD72A1" w:rsidTr="008F6D02">
        <w:tc>
          <w:tcPr>
            <w:tcW w:w="5778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0C1248" w:rsidRPr="001B309E" w:rsidRDefault="000C1248" w:rsidP="00B538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0C1248" w:rsidRPr="00B53882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</w:pPr>
      <w:r w:rsidRPr="00B5388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Программа</w:t>
      </w:r>
    </w:p>
    <w:p w:rsidR="000C1248" w:rsidRPr="00B53882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</w:pPr>
      <w:r w:rsidRPr="00B5388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муниципальных внутренних заимствований муниципального образова</w:t>
      </w:r>
      <w:r w:rsidR="00280E1B" w:rsidRPr="00B5388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ния Ключевский сельсовет на 2018-2020</w:t>
      </w:r>
      <w:r w:rsidRPr="00B5388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 гг </w:t>
      </w: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0"/>
        <w:gridCol w:w="1424"/>
        <w:gridCol w:w="851"/>
        <w:gridCol w:w="850"/>
        <w:gridCol w:w="709"/>
        <w:gridCol w:w="709"/>
      </w:tblGrid>
      <w:tr w:rsidR="000C1248" w:rsidRPr="00B53882" w:rsidTr="00B53882">
        <w:trPr>
          <w:trHeight w:val="195"/>
        </w:trPr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Вид заимствований</w:t>
            </w:r>
          </w:p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Сумма</w:t>
            </w:r>
          </w:p>
        </w:tc>
      </w:tr>
      <w:tr w:rsidR="000C1248" w:rsidRPr="00B53882" w:rsidTr="00B53882">
        <w:trPr>
          <w:trHeight w:val="255"/>
        </w:trPr>
        <w:tc>
          <w:tcPr>
            <w:tcW w:w="5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2020 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0.0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0.0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1.2. Бюджетные </w:t>
            </w:r>
            <w:r w:rsidR="00B53882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кредиты, предоставленные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для частичного покрытия дефицита местного бюджета, возврат которых осуществляется муниципальным 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образованием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C1248" w:rsidRPr="00B53882" w:rsidTr="00B53882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1.3.Бюджетные кредиты, предоставленные на </w:t>
            </w:r>
            <w:r w:rsidR="00B53882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строительство, реконструкцию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капитальный ремонт, ремонт и содержание автомобильных дорог общего пользования (за </w:t>
            </w:r>
            <w:r w:rsidR="00B53882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исключением автомобильных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48" w:rsidRPr="00B53882" w:rsidRDefault="000C12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</w:tbl>
    <w:p w:rsidR="000C1248" w:rsidRPr="00893F8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0C1248" w:rsidRDefault="000C1248" w:rsidP="000C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48" w:rsidRDefault="000C1248" w:rsidP="000C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1248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A55BBD" w:rsidRDefault="00A55BBD" w:rsidP="00A55BB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Style w:val="af2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86"/>
      </w:tblGrid>
      <w:tr w:rsidR="00FD72A1" w:rsidTr="00B53882">
        <w:tc>
          <w:tcPr>
            <w:tcW w:w="9464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BBD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2C" w:rsidRPr="00B53882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дорожного </w:t>
      </w:r>
      <w:r w:rsidR="00B53882" w:rsidRPr="00B5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администрации</w:t>
      </w:r>
      <w:r w:rsidRPr="00B5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Ключевский сельсовет на 2017 и плановый период 2018-2019г г</w:t>
      </w:r>
    </w:p>
    <w:p w:rsidR="00A55BBD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B2C" w:rsidRDefault="00A73B2C" w:rsidP="00DB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709"/>
        <w:gridCol w:w="709"/>
        <w:gridCol w:w="1984"/>
        <w:gridCol w:w="851"/>
        <w:gridCol w:w="992"/>
        <w:gridCol w:w="992"/>
        <w:gridCol w:w="993"/>
      </w:tblGrid>
      <w:tr w:rsidR="00A73B2C" w:rsidRPr="00B53882" w:rsidTr="00B53882">
        <w:trPr>
          <w:trHeight w:val="411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A73B2C" w:rsidRPr="00B53882" w:rsidTr="00B53882">
        <w:trPr>
          <w:trHeight w:val="434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039D3"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587.4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039D3"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612.2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1159,1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rPr>
          <w:trHeight w:val="103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1159,1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</w:t>
            </w:r>
            <w:r w:rsidR="00CC6526" w:rsidRPr="00B53882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CC6526"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D6402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</w:t>
            </w:r>
            <w:r w:rsidR="00CC6526" w:rsidRPr="00B53882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CC6526"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D6402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D6402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D6402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</w:t>
            </w:r>
            <w:r w:rsidR="00D039D3" w:rsidRPr="00B53882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</w:t>
            </w:r>
            <w:r w:rsidR="00D039D3" w:rsidRPr="00B53882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D039D3" w:rsidRPr="00B53882" w:rsidTr="00B53882">
        <w:trPr>
          <w:trHeight w:val="420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CC6526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73B2C"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1860FB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1860FB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D6402E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CC6526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73B2C"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1860FB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1860FB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A73B2C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53882" w:rsidRDefault="00A73B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D039D3" w:rsidRPr="00B53882" w:rsidTr="00B53882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</w:tbl>
    <w:p w:rsidR="00A55BBD" w:rsidRPr="00A73B2C" w:rsidRDefault="00A55BBD" w:rsidP="00A73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BBD" w:rsidRPr="00A73B2C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FD72A1" w:rsidTr="00B53882">
        <w:tc>
          <w:tcPr>
            <w:tcW w:w="9180" w:type="dxa"/>
          </w:tcPr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5703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D72A1" w:rsidRDefault="00FD72A1" w:rsidP="008F6D0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5703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                                                                                         Ключевский сельсовет  </w:t>
            </w:r>
          </w:p>
          <w:p w:rsidR="00FD72A1" w:rsidRPr="001B309E" w:rsidRDefault="00FD72A1" w:rsidP="008F6D02">
            <w:pPr>
              <w:pStyle w:val="af1"/>
            </w:pPr>
            <w:r w:rsidRPr="00F5703E">
              <w:rPr>
                <w:rFonts w:ascii="Times New Roman" w:hAnsi="Times New Roman"/>
                <w:sz w:val="28"/>
                <w:szCs w:val="28"/>
              </w:rPr>
              <w:t>№71 от 25.12.2017 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Ключевский сельсовет на 2018-2020 год»</w:t>
            </w:r>
            <w:r w:rsidRPr="001B309E">
              <w:t xml:space="preserve">                                           </w:t>
            </w:r>
          </w:p>
          <w:p w:rsidR="00FD72A1" w:rsidRDefault="00FD72A1" w:rsidP="008F6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BBD" w:rsidRPr="00B53882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B5388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 w:rsidRPr="00B5388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сельского поселения      на 2018 год и плановый период 2019 и 2020</w:t>
      </w:r>
      <w:r w:rsidR="00E83BD4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гг</w:t>
      </w:r>
    </w:p>
    <w:p w:rsidR="00347148" w:rsidRPr="002D5BD9" w:rsidRDefault="00347148" w:rsidP="00347148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208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4"/>
        <w:gridCol w:w="567"/>
        <w:gridCol w:w="709"/>
        <w:gridCol w:w="1843"/>
        <w:gridCol w:w="850"/>
        <w:gridCol w:w="1134"/>
        <w:gridCol w:w="851"/>
        <w:gridCol w:w="850"/>
        <w:gridCol w:w="40"/>
      </w:tblGrid>
      <w:tr w:rsidR="00347148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B53882" w:rsidRDefault="00347148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BD6EC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17D2C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629,1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42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1159,1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1159,1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Содержание, капитальный </w:t>
            </w:r>
            <w:r w:rsidR="00B53882" w:rsidRPr="00B53882">
              <w:rPr>
                <w:rFonts w:ascii="Times New Roman" w:hAnsi="Times New Roman"/>
                <w:sz w:val="28"/>
                <w:szCs w:val="28"/>
              </w:rPr>
              <w:t>ремонт и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1159,1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</w:t>
            </w:r>
            <w:r w:rsidR="00DB73C0" w:rsidRPr="00B53882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DB73C0"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</w:t>
            </w:r>
            <w:r w:rsidR="00DB73C0" w:rsidRPr="00B53882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DB73C0"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1144,8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17D2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1144,8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203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E83BD4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 Модерни</w:t>
            </w:r>
            <w:r w:rsidR="00C64260" w:rsidRPr="00B53882">
              <w:rPr>
                <w:rFonts w:ascii="Times New Roman" w:hAnsi="Times New Roman"/>
                <w:sz w:val="28"/>
                <w:szCs w:val="28"/>
              </w:rPr>
              <w:t>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373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54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B53882" w:rsidTr="00E83BD4">
        <w:trPr>
          <w:gridAfter w:val="1"/>
          <w:wAfter w:w="40" w:type="dxa"/>
          <w:trHeight w:val="317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370,5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60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1860FB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F83373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8E4845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5B6ACE"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326.6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97BAE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97BAE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«Руководство и управление в сфере 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97BAE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481,7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75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E83BD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897BAE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897BAE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E83BD4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нужд, осуществление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r w:rsidR="00E83BD4" w:rsidRPr="00B53882">
              <w:rPr>
                <w:rFonts w:ascii="Times New Roman" w:hAnsi="Times New Roman"/>
                <w:sz w:val="28"/>
                <w:szCs w:val="28"/>
              </w:rPr>
              <w:t>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E83BD4" w:rsidRPr="00B53882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B5388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E83BD4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деятельности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974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C64260" w:rsidRPr="00B53882" w:rsidTr="00E83BD4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C64260" w:rsidRPr="00B53882" w:rsidRDefault="00C64260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</w:t>
                  </w:r>
                  <w:r w:rsidR="008E4845"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Осуществление первичного воинского учета на </w:t>
                  </w:r>
                  <w:r w:rsidR="00E83BD4"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территориях, где</w:t>
                  </w: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отсутствуют военные комиссариаты</w:t>
                  </w:r>
                  <w:r w:rsidR="008E4845"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:rsidR="00C64260" w:rsidRPr="00B53882" w:rsidRDefault="00C64260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</w:tcPr>
                <w:p w:rsidR="00C64260" w:rsidRPr="00B53882" w:rsidRDefault="00C64260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C64260" w:rsidRPr="00B53882" w:rsidRDefault="00C64260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64260" w:rsidRPr="00B53882" w:rsidRDefault="00C64260" w:rsidP="00B53882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5388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82 7 01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82 7 01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82 7 01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F83373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372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E83BD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391,6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358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391,6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358.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15</w:t>
            </w:r>
            <w:r w:rsidR="00C64260" w:rsidRPr="00B538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="00C64260" w:rsidRPr="00B5388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3373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</w:t>
            </w:r>
            <w:r w:rsidR="00F83373" w:rsidRPr="00B53882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</w:t>
            </w:r>
            <w:r w:rsidR="00F83373" w:rsidRPr="00B53882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64260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64260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64260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E83BD4" w:rsidRPr="00B53882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</w:t>
            </w:r>
            <w:r w:rsidR="00C64260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="00C64260"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25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25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B53882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D6402E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897BAE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039D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53882" w:rsidRDefault="00F8337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C64260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1860FB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53882" w:rsidRDefault="00C6426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6262A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6262A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6262A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6262A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2475,7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B53882" w:rsidRDefault="00D6262A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17680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деятельности и </w:t>
            </w:r>
            <w:r w:rsidR="00E83BD4" w:rsidRPr="00B53882">
              <w:rPr>
                <w:rFonts w:ascii="Times New Roman" w:hAnsi="Times New Roman"/>
                <w:sz w:val="28"/>
                <w:szCs w:val="28"/>
              </w:rPr>
              <w:t>мероприятий учреждений культуры</w:t>
            </w:r>
            <w:r w:rsidRPr="00B53882">
              <w:rPr>
                <w:rFonts w:ascii="Times New Roman" w:hAnsi="Times New Roman"/>
                <w:sz w:val="28"/>
                <w:szCs w:val="28"/>
              </w:rPr>
              <w:t xml:space="preserve">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1257,9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12D34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B53882" w:rsidRDefault="00E12D34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1257,9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634C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12D34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054,4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85634C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634C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</w:t>
            </w:r>
            <w:r w:rsidRPr="00B5388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1054</w:t>
            </w:r>
            <w:r w:rsidR="0085634C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B53882" w:rsidRDefault="00E12D3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85634C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634C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163,4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634C" w:rsidRPr="00B53882" w:rsidTr="00E83BD4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="00E83BD4" w:rsidRPr="00B53882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E83BD4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85634C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85634C"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85634C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85634C"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163,4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B53882" w:rsidRDefault="0085634C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1768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E83BD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Физическая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="00E83BD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1768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1768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E83BD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B53882" w:rsidTr="00E83BD4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538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B53882" w:rsidRDefault="00F83373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6966</w:t>
            </w:r>
            <w:r w:rsidR="00B0377E"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5388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5B6ACE" w:rsidRPr="00B53882">
              <w:rPr>
                <w:rFonts w:ascii="Times New Roman" w:hAnsi="Times New Roman"/>
                <w:sz w:val="28"/>
                <w:szCs w:val="28"/>
                <w:lang w:val="en-US" w:bidi="en-US"/>
              </w:rPr>
              <w:t>326.6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B53882" w:rsidRDefault="00017680" w:rsidP="00B5388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48" w:rsidRPr="00B53882" w:rsidRDefault="00347148" w:rsidP="00E83BD4">
      <w:pPr>
        <w:pStyle w:val="af1"/>
        <w:rPr>
          <w:rFonts w:ascii="Times New Roman" w:hAnsi="Times New Roman"/>
          <w:sz w:val="28"/>
          <w:szCs w:val="28"/>
          <w:lang w:bidi="en-US"/>
        </w:rPr>
      </w:pPr>
      <w:bookmarkStart w:id="0" w:name="_GoBack"/>
      <w:bookmarkEnd w:id="0"/>
    </w:p>
    <w:sectPr w:rsidR="00347148" w:rsidRPr="00B53882" w:rsidSect="00A55BBD">
      <w:pgSz w:w="16838" w:h="11906" w:orient="landscape"/>
      <w:pgMar w:top="851" w:right="1134" w:bottom="11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8C" w:rsidRDefault="001E5B8C" w:rsidP="001B309E">
      <w:pPr>
        <w:spacing w:after="0" w:line="240" w:lineRule="auto"/>
      </w:pPr>
      <w:r>
        <w:separator/>
      </w:r>
    </w:p>
  </w:endnote>
  <w:endnote w:type="continuationSeparator" w:id="0">
    <w:p w:rsidR="001E5B8C" w:rsidRDefault="001E5B8C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8C" w:rsidRDefault="001E5B8C" w:rsidP="001B309E">
      <w:pPr>
        <w:spacing w:after="0" w:line="240" w:lineRule="auto"/>
      </w:pPr>
      <w:r>
        <w:separator/>
      </w:r>
    </w:p>
  </w:footnote>
  <w:footnote w:type="continuationSeparator" w:id="0">
    <w:p w:rsidR="001E5B8C" w:rsidRDefault="001E5B8C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7680"/>
    <w:rsid w:val="00017EEF"/>
    <w:rsid w:val="000224BF"/>
    <w:rsid w:val="00022CC2"/>
    <w:rsid w:val="0002707A"/>
    <w:rsid w:val="00036767"/>
    <w:rsid w:val="00037ED2"/>
    <w:rsid w:val="00053A9C"/>
    <w:rsid w:val="00061636"/>
    <w:rsid w:val="00064BBA"/>
    <w:rsid w:val="00065714"/>
    <w:rsid w:val="000844BD"/>
    <w:rsid w:val="00090E9E"/>
    <w:rsid w:val="00092DA6"/>
    <w:rsid w:val="00093235"/>
    <w:rsid w:val="00093F19"/>
    <w:rsid w:val="000A4466"/>
    <w:rsid w:val="000A7CE7"/>
    <w:rsid w:val="000C1248"/>
    <w:rsid w:val="000E4376"/>
    <w:rsid w:val="000E50CA"/>
    <w:rsid w:val="000F208B"/>
    <w:rsid w:val="000F6C49"/>
    <w:rsid w:val="00100849"/>
    <w:rsid w:val="00102B97"/>
    <w:rsid w:val="00103520"/>
    <w:rsid w:val="00104B87"/>
    <w:rsid w:val="00116AB1"/>
    <w:rsid w:val="00117B6D"/>
    <w:rsid w:val="00120536"/>
    <w:rsid w:val="001238C9"/>
    <w:rsid w:val="00132856"/>
    <w:rsid w:val="00136980"/>
    <w:rsid w:val="00145AD9"/>
    <w:rsid w:val="00153FC7"/>
    <w:rsid w:val="001562BF"/>
    <w:rsid w:val="001666A3"/>
    <w:rsid w:val="00166B47"/>
    <w:rsid w:val="0018303A"/>
    <w:rsid w:val="001860FB"/>
    <w:rsid w:val="00187E83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E10F7"/>
    <w:rsid w:val="001E3AFE"/>
    <w:rsid w:val="001E3C73"/>
    <w:rsid w:val="001E5B8C"/>
    <w:rsid w:val="001F2195"/>
    <w:rsid w:val="001F5F7B"/>
    <w:rsid w:val="00203FF1"/>
    <w:rsid w:val="00220782"/>
    <w:rsid w:val="002219DA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80E1B"/>
    <w:rsid w:val="002903BF"/>
    <w:rsid w:val="0029716F"/>
    <w:rsid w:val="002A06EB"/>
    <w:rsid w:val="002A1DDD"/>
    <w:rsid w:val="002C6CF8"/>
    <w:rsid w:val="002C6E57"/>
    <w:rsid w:val="002D3C81"/>
    <w:rsid w:val="002D5BD9"/>
    <w:rsid w:val="002D6558"/>
    <w:rsid w:val="002E6340"/>
    <w:rsid w:val="002F3882"/>
    <w:rsid w:val="002F3CA3"/>
    <w:rsid w:val="00304269"/>
    <w:rsid w:val="0030671D"/>
    <w:rsid w:val="003077BD"/>
    <w:rsid w:val="00326595"/>
    <w:rsid w:val="00334DA3"/>
    <w:rsid w:val="00337134"/>
    <w:rsid w:val="00340C86"/>
    <w:rsid w:val="00347148"/>
    <w:rsid w:val="003476F5"/>
    <w:rsid w:val="0034799C"/>
    <w:rsid w:val="00363D7E"/>
    <w:rsid w:val="00373553"/>
    <w:rsid w:val="00375312"/>
    <w:rsid w:val="00376D26"/>
    <w:rsid w:val="003924D2"/>
    <w:rsid w:val="00395B39"/>
    <w:rsid w:val="00397EF3"/>
    <w:rsid w:val="003A2E22"/>
    <w:rsid w:val="003A34AF"/>
    <w:rsid w:val="003A67DC"/>
    <w:rsid w:val="003A7C8B"/>
    <w:rsid w:val="003D266E"/>
    <w:rsid w:val="003E1165"/>
    <w:rsid w:val="003E1BEC"/>
    <w:rsid w:val="003E3120"/>
    <w:rsid w:val="003E4C29"/>
    <w:rsid w:val="00415DDC"/>
    <w:rsid w:val="00416B76"/>
    <w:rsid w:val="00421C18"/>
    <w:rsid w:val="00425C1C"/>
    <w:rsid w:val="004316D0"/>
    <w:rsid w:val="00441ADB"/>
    <w:rsid w:val="00444AC9"/>
    <w:rsid w:val="004530E9"/>
    <w:rsid w:val="00462878"/>
    <w:rsid w:val="00463FB6"/>
    <w:rsid w:val="00472762"/>
    <w:rsid w:val="00494824"/>
    <w:rsid w:val="004A341A"/>
    <w:rsid w:val="004A39D6"/>
    <w:rsid w:val="004A477F"/>
    <w:rsid w:val="004A4B0A"/>
    <w:rsid w:val="004B0B3F"/>
    <w:rsid w:val="004B6186"/>
    <w:rsid w:val="004B6FC8"/>
    <w:rsid w:val="004B7228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5788"/>
    <w:rsid w:val="00555E84"/>
    <w:rsid w:val="00556919"/>
    <w:rsid w:val="0055708D"/>
    <w:rsid w:val="00582678"/>
    <w:rsid w:val="00592229"/>
    <w:rsid w:val="005A766A"/>
    <w:rsid w:val="005A7C99"/>
    <w:rsid w:val="005B6ACE"/>
    <w:rsid w:val="005C2E91"/>
    <w:rsid w:val="005D7D4B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3424D"/>
    <w:rsid w:val="00635076"/>
    <w:rsid w:val="00635E53"/>
    <w:rsid w:val="00642B2E"/>
    <w:rsid w:val="00654C20"/>
    <w:rsid w:val="00673AD0"/>
    <w:rsid w:val="0067618A"/>
    <w:rsid w:val="006769DD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905"/>
    <w:rsid w:val="00726B73"/>
    <w:rsid w:val="00737BA3"/>
    <w:rsid w:val="00743FE9"/>
    <w:rsid w:val="00744AE9"/>
    <w:rsid w:val="0075144F"/>
    <w:rsid w:val="00765520"/>
    <w:rsid w:val="007659EF"/>
    <w:rsid w:val="00766217"/>
    <w:rsid w:val="00780986"/>
    <w:rsid w:val="0078462F"/>
    <w:rsid w:val="00784ABF"/>
    <w:rsid w:val="007944CB"/>
    <w:rsid w:val="007B3EA1"/>
    <w:rsid w:val="007B5BC5"/>
    <w:rsid w:val="007C3563"/>
    <w:rsid w:val="007D0969"/>
    <w:rsid w:val="007E3BF0"/>
    <w:rsid w:val="007E66E8"/>
    <w:rsid w:val="007F779D"/>
    <w:rsid w:val="00803708"/>
    <w:rsid w:val="008112BF"/>
    <w:rsid w:val="008121B7"/>
    <w:rsid w:val="0082098B"/>
    <w:rsid w:val="00831A83"/>
    <w:rsid w:val="00835773"/>
    <w:rsid w:val="00836CA9"/>
    <w:rsid w:val="00843537"/>
    <w:rsid w:val="00843A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2B87"/>
    <w:rsid w:val="00893F88"/>
    <w:rsid w:val="00894B86"/>
    <w:rsid w:val="0089735C"/>
    <w:rsid w:val="00897BAE"/>
    <w:rsid w:val="008A33E2"/>
    <w:rsid w:val="008A4F50"/>
    <w:rsid w:val="008A6583"/>
    <w:rsid w:val="008A6868"/>
    <w:rsid w:val="008D768C"/>
    <w:rsid w:val="008E08A0"/>
    <w:rsid w:val="008E4845"/>
    <w:rsid w:val="008E56D7"/>
    <w:rsid w:val="008F6D02"/>
    <w:rsid w:val="00921197"/>
    <w:rsid w:val="009240DC"/>
    <w:rsid w:val="009320F0"/>
    <w:rsid w:val="00942A6C"/>
    <w:rsid w:val="009512E3"/>
    <w:rsid w:val="00953B91"/>
    <w:rsid w:val="009546B4"/>
    <w:rsid w:val="00954804"/>
    <w:rsid w:val="00954E2A"/>
    <w:rsid w:val="0095501D"/>
    <w:rsid w:val="009575C7"/>
    <w:rsid w:val="0096087D"/>
    <w:rsid w:val="00963195"/>
    <w:rsid w:val="00963FAF"/>
    <w:rsid w:val="00973452"/>
    <w:rsid w:val="009776B3"/>
    <w:rsid w:val="00982723"/>
    <w:rsid w:val="0098459B"/>
    <w:rsid w:val="009B1A92"/>
    <w:rsid w:val="009B394F"/>
    <w:rsid w:val="009B6D09"/>
    <w:rsid w:val="009C0347"/>
    <w:rsid w:val="009C1F89"/>
    <w:rsid w:val="009D734C"/>
    <w:rsid w:val="009F7352"/>
    <w:rsid w:val="00A02A8F"/>
    <w:rsid w:val="00A02EFF"/>
    <w:rsid w:val="00A14C57"/>
    <w:rsid w:val="00A24074"/>
    <w:rsid w:val="00A36407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82C18"/>
    <w:rsid w:val="00A83D28"/>
    <w:rsid w:val="00AA0117"/>
    <w:rsid w:val="00AA0364"/>
    <w:rsid w:val="00AB080A"/>
    <w:rsid w:val="00AC1F2F"/>
    <w:rsid w:val="00AC20C6"/>
    <w:rsid w:val="00AD096F"/>
    <w:rsid w:val="00AD6110"/>
    <w:rsid w:val="00AE5A65"/>
    <w:rsid w:val="00AF0718"/>
    <w:rsid w:val="00AF0C74"/>
    <w:rsid w:val="00B0377E"/>
    <w:rsid w:val="00B11A7B"/>
    <w:rsid w:val="00B127BD"/>
    <w:rsid w:val="00B30309"/>
    <w:rsid w:val="00B4652A"/>
    <w:rsid w:val="00B46F17"/>
    <w:rsid w:val="00B53882"/>
    <w:rsid w:val="00B57A44"/>
    <w:rsid w:val="00B57B91"/>
    <w:rsid w:val="00B61842"/>
    <w:rsid w:val="00B62AC3"/>
    <w:rsid w:val="00B63F7B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7752"/>
    <w:rsid w:val="00BF1C49"/>
    <w:rsid w:val="00BF584E"/>
    <w:rsid w:val="00C0144C"/>
    <w:rsid w:val="00C07EF0"/>
    <w:rsid w:val="00C11E50"/>
    <w:rsid w:val="00C26D46"/>
    <w:rsid w:val="00C34E5E"/>
    <w:rsid w:val="00C3549B"/>
    <w:rsid w:val="00C4305D"/>
    <w:rsid w:val="00C43AD6"/>
    <w:rsid w:val="00C52C48"/>
    <w:rsid w:val="00C53239"/>
    <w:rsid w:val="00C56BE2"/>
    <w:rsid w:val="00C56CA8"/>
    <w:rsid w:val="00C63C33"/>
    <w:rsid w:val="00C64260"/>
    <w:rsid w:val="00C66146"/>
    <w:rsid w:val="00C7015E"/>
    <w:rsid w:val="00C93A23"/>
    <w:rsid w:val="00C96FEA"/>
    <w:rsid w:val="00C9722E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764A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2004"/>
    <w:rsid w:val="00DA17CC"/>
    <w:rsid w:val="00DA4C83"/>
    <w:rsid w:val="00DB3F6B"/>
    <w:rsid w:val="00DB5EC1"/>
    <w:rsid w:val="00DB5F39"/>
    <w:rsid w:val="00DB6B67"/>
    <w:rsid w:val="00DB73C0"/>
    <w:rsid w:val="00DD51E1"/>
    <w:rsid w:val="00DE151E"/>
    <w:rsid w:val="00DE2A27"/>
    <w:rsid w:val="00DE3990"/>
    <w:rsid w:val="00DE3E49"/>
    <w:rsid w:val="00DE7B91"/>
    <w:rsid w:val="00DF6F18"/>
    <w:rsid w:val="00E00474"/>
    <w:rsid w:val="00E02DFC"/>
    <w:rsid w:val="00E06DEF"/>
    <w:rsid w:val="00E12D34"/>
    <w:rsid w:val="00E21BE9"/>
    <w:rsid w:val="00E2645E"/>
    <w:rsid w:val="00E364FA"/>
    <w:rsid w:val="00E51C75"/>
    <w:rsid w:val="00E557DD"/>
    <w:rsid w:val="00E575B2"/>
    <w:rsid w:val="00E71E63"/>
    <w:rsid w:val="00E77571"/>
    <w:rsid w:val="00E83BD4"/>
    <w:rsid w:val="00E83E7E"/>
    <w:rsid w:val="00EA012B"/>
    <w:rsid w:val="00EB616E"/>
    <w:rsid w:val="00ED464E"/>
    <w:rsid w:val="00ED6F1F"/>
    <w:rsid w:val="00EE1CA1"/>
    <w:rsid w:val="00F113F6"/>
    <w:rsid w:val="00F13739"/>
    <w:rsid w:val="00F17D2C"/>
    <w:rsid w:val="00F23CC4"/>
    <w:rsid w:val="00F34D27"/>
    <w:rsid w:val="00F36D9F"/>
    <w:rsid w:val="00F375CC"/>
    <w:rsid w:val="00F51787"/>
    <w:rsid w:val="00F523CE"/>
    <w:rsid w:val="00F53CB9"/>
    <w:rsid w:val="00F551DD"/>
    <w:rsid w:val="00F5676E"/>
    <w:rsid w:val="00F5703E"/>
    <w:rsid w:val="00F617B7"/>
    <w:rsid w:val="00F71588"/>
    <w:rsid w:val="00F73032"/>
    <w:rsid w:val="00F753E5"/>
    <w:rsid w:val="00F827AA"/>
    <w:rsid w:val="00F83373"/>
    <w:rsid w:val="00F87944"/>
    <w:rsid w:val="00F91C07"/>
    <w:rsid w:val="00F93EF2"/>
    <w:rsid w:val="00F96FE6"/>
    <w:rsid w:val="00FA7D26"/>
    <w:rsid w:val="00FC3356"/>
    <w:rsid w:val="00FC488A"/>
    <w:rsid w:val="00FD4E2B"/>
    <w:rsid w:val="00FD72A1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7DB2-2C95-4409-8B13-CFAB09D7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F5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16A1-636F-483F-A1CF-183BC2E6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15816</Words>
  <Characters>90157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3</cp:revision>
  <cp:lastPrinted>2017-12-28T06:30:00Z</cp:lastPrinted>
  <dcterms:created xsi:type="dcterms:W3CDTF">2017-12-28T06:31:00Z</dcterms:created>
  <dcterms:modified xsi:type="dcterms:W3CDTF">2017-12-28T06:31:00Z</dcterms:modified>
</cp:coreProperties>
</file>